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6FE" w:rsidRDefault="00C266FE">
      <w:pPr>
        <w:rPr>
          <w:sz w:val="32"/>
          <w:szCs w:val="32"/>
        </w:rPr>
      </w:pPr>
    </w:p>
    <w:p w:rsidR="00C266FE" w:rsidRDefault="00C266FE">
      <w:pPr>
        <w:rPr>
          <w:sz w:val="32"/>
          <w:szCs w:val="32"/>
        </w:rPr>
      </w:pPr>
    </w:p>
    <w:p w:rsidR="00C266FE" w:rsidRDefault="0003704E">
      <w:pPr>
        <w:rPr>
          <w:sz w:val="32"/>
          <w:szCs w:val="32"/>
        </w:rPr>
      </w:pPr>
      <w:r w:rsidRPr="0003704E"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148.5pt;margin-top:28.6pt;width:276pt;height:92pt;z-index:251658240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&quot;;font-weight:bold;v-text-kern:t" trim="t" fitpath="t" string="Зарядка  для&#10;    язычка"/>
          </v:shape>
        </w:pict>
      </w:r>
    </w:p>
    <w:p w:rsidR="00C266FE" w:rsidRDefault="00C266FE">
      <w:pPr>
        <w:rPr>
          <w:sz w:val="32"/>
          <w:szCs w:val="32"/>
        </w:rPr>
      </w:pPr>
    </w:p>
    <w:p w:rsidR="00C266FE" w:rsidRDefault="00C266FE">
      <w:pPr>
        <w:rPr>
          <w:sz w:val="32"/>
          <w:szCs w:val="32"/>
        </w:rPr>
      </w:pPr>
    </w:p>
    <w:p w:rsidR="00C266FE" w:rsidRDefault="00C266FE" w:rsidP="00932DD8">
      <w:pPr>
        <w:jc w:val="center"/>
        <w:rPr>
          <w:sz w:val="32"/>
          <w:szCs w:val="32"/>
        </w:rPr>
      </w:pPr>
    </w:p>
    <w:p w:rsidR="00C266FE" w:rsidRDefault="00C266FE">
      <w:pPr>
        <w:rPr>
          <w:sz w:val="32"/>
          <w:szCs w:val="32"/>
        </w:rPr>
      </w:pPr>
    </w:p>
    <w:p w:rsidR="00C266FE" w:rsidRDefault="0003704E">
      <w:pPr>
        <w:rPr>
          <w:sz w:val="32"/>
          <w:szCs w:val="32"/>
        </w:rPr>
      </w:pPr>
      <w:r w:rsidRPr="0003704E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55pt;margin-top:14.4pt;width:360.8pt;height:382.55pt;z-index:251657216">
            <v:imagedata r:id="rId5" o:title=""/>
          </v:shape>
        </w:pict>
      </w:r>
    </w:p>
    <w:p w:rsidR="00C266FE" w:rsidRDefault="00C266FE">
      <w:pPr>
        <w:rPr>
          <w:sz w:val="32"/>
          <w:szCs w:val="32"/>
        </w:rPr>
      </w:pPr>
    </w:p>
    <w:p w:rsidR="00C266FE" w:rsidRDefault="00C266FE">
      <w:pPr>
        <w:rPr>
          <w:sz w:val="32"/>
          <w:szCs w:val="32"/>
        </w:rPr>
      </w:pPr>
    </w:p>
    <w:p w:rsidR="00C266FE" w:rsidRDefault="00C266FE">
      <w:pPr>
        <w:rPr>
          <w:sz w:val="32"/>
          <w:szCs w:val="32"/>
        </w:rPr>
      </w:pPr>
    </w:p>
    <w:p w:rsidR="00C266FE" w:rsidRDefault="00C266FE">
      <w:pPr>
        <w:rPr>
          <w:sz w:val="32"/>
          <w:szCs w:val="32"/>
        </w:rPr>
      </w:pPr>
    </w:p>
    <w:p w:rsidR="00C266FE" w:rsidRDefault="00C266FE">
      <w:pPr>
        <w:rPr>
          <w:sz w:val="32"/>
          <w:szCs w:val="32"/>
        </w:rPr>
      </w:pPr>
    </w:p>
    <w:p w:rsidR="00C266FE" w:rsidRDefault="00C266FE">
      <w:pPr>
        <w:rPr>
          <w:sz w:val="32"/>
          <w:szCs w:val="32"/>
        </w:rPr>
      </w:pPr>
    </w:p>
    <w:p w:rsidR="00C266FE" w:rsidRDefault="00C266FE">
      <w:pPr>
        <w:rPr>
          <w:sz w:val="32"/>
          <w:szCs w:val="32"/>
        </w:rPr>
      </w:pPr>
    </w:p>
    <w:p w:rsidR="00C266FE" w:rsidRDefault="00C266FE">
      <w:pPr>
        <w:rPr>
          <w:sz w:val="32"/>
          <w:szCs w:val="32"/>
        </w:rPr>
      </w:pPr>
    </w:p>
    <w:p w:rsidR="00C266FE" w:rsidRDefault="00C266FE">
      <w:pPr>
        <w:rPr>
          <w:sz w:val="32"/>
          <w:szCs w:val="32"/>
        </w:rPr>
      </w:pPr>
    </w:p>
    <w:p w:rsidR="00C266FE" w:rsidRDefault="00C266FE">
      <w:pPr>
        <w:rPr>
          <w:sz w:val="32"/>
          <w:szCs w:val="32"/>
        </w:rPr>
      </w:pPr>
    </w:p>
    <w:p w:rsidR="00C266FE" w:rsidRDefault="00C266FE">
      <w:pPr>
        <w:rPr>
          <w:sz w:val="32"/>
          <w:szCs w:val="32"/>
        </w:rPr>
      </w:pPr>
    </w:p>
    <w:p w:rsidR="00C266FE" w:rsidRDefault="00C266FE">
      <w:pPr>
        <w:rPr>
          <w:sz w:val="32"/>
          <w:szCs w:val="32"/>
        </w:rPr>
      </w:pPr>
    </w:p>
    <w:p w:rsidR="00C266FE" w:rsidRPr="00231761" w:rsidRDefault="00C266FE" w:rsidP="00231761">
      <w:pPr>
        <w:jc w:val="center"/>
        <w:rPr>
          <w:i/>
          <w:sz w:val="40"/>
          <w:szCs w:val="40"/>
        </w:rPr>
      </w:pPr>
      <w:r>
        <w:rPr>
          <w:i/>
          <w:sz w:val="40"/>
          <w:szCs w:val="40"/>
        </w:rPr>
        <w:t>ЗАЧЕМ НУЖНА АРТИКУЛЯЦИОННАЯ</w:t>
      </w:r>
      <w:r>
        <w:rPr>
          <w:i/>
          <w:sz w:val="40"/>
          <w:szCs w:val="40"/>
        </w:rPr>
        <w:br/>
        <w:t>ГИМНАСТИКА?</w:t>
      </w:r>
    </w:p>
    <w:p w:rsidR="00C266FE" w:rsidRDefault="00C266FE">
      <w:pPr>
        <w:rPr>
          <w:sz w:val="32"/>
          <w:szCs w:val="32"/>
        </w:rPr>
      </w:pPr>
    </w:p>
    <w:p w:rsidR="00C266FE" w:rsidRPr="00F70179" w:rsidRDefault="00C266FE">
      <w:pPr>
        <w:rPr>
          <w:rFonts w:ascii="Times New Roman" w:hAnsi="Times New Roman"/>
          <w:sz w:val="32"/>
          <w:szCs w:val="32"/>
        </w:rPr>
      </w:pPr>
      <w:r w:rsidRPr="00F70179">
        <w:rPr>
          <w:rFonts w:ascii="Times New Roman" w:hAnsi="Times New Roman"/>
          <w:b/>
          <w:sz w:val="32"/>
          <w:szCs w:val="32"/>
        </w:rPr>
        <w:lastRenderedPageBreak/>
        <w:t>*</w:t>
      </w:r>
      <w:r w:rsidRPr="00F70179">
        <w:rPr>
          <w:rFonts w:ascii="Times New Roman" w:hAnsi="Times New Roman"/>
          <w:sz w:val="32"/>
          <w:szCs w:val="32"/>
        </w:rPr>
        <w:t>Очень часто ребёнок не может произнести звук из-за слабых мышц губ, щёк и языка. Тогда нужны укрепляющие упражнения.</w:t>
      </w:r>
    </w:p>
    <w:p w:rsidR="00C266FE" w:rsidRPr="00F70179" w:rsidRDefault="00C266FE">
      <w:pPr>
        <w:rPr>
          <w:rFonts w:ascii="Times New Roman" w:hAnsi="Times New Roman"/>
          <w:sz w:val="32"/>
          <w:szCs w:val="32"/>
        </w:rPr>
      </w:pPr>
      <w:r w:rsidRPr="00F70179">
        <w:rPr>
          <w:rFonts w:ascii="Times New Roman" w:hAnsi="Times New Roman"/>
          <w:sz w:val="32"/>
          <w:szCs w:val="32"/>
        </w:rPr>
        <w:t xml:space="preserve">* Иногда ребёнок не может поставить губы или язык в правильное положение, и звук получается дефектным. </w:t>
      </w:r>
    </w:p>
    <w:p w:rsidR="00C266FE" w:rsidRPr="00F70179" w:rsidRDefault="00C266FE">
      <w:pPr>
        <w:rPr>
          <w:rFonts w:ascii="Times New Roman" w:hAnsi="Times New Roman"/>
          <w:sz w:val="32"/>
          <w:szCs w:val="32"/>
        </w:rPr>
      </w:pPr>
      <w:r w:rsidRPr="00F70179">
        <w:rPr>
          <w:rFonts w:ascii="Times New Roman" w:hAnsi="Times New Roman"/>
          <w:sz w:val="32"/>
          <w:szCs w:val="32"/>
        </w:rPr>
        <w:t>* Некоторые дети не могут быстро перейти с одного звука на другой. Для них есть специальные упражнения на переключения.</w:t>
      </w:r>
    </w:p>
    <w:p w:rsidR="00C266FE" w:rsidRPr="00F70179" w:rsidRDefault="00C266FE">
      <w:pPr>
        <w:rPr>
          <w:rFonts w:ascii="Times New Roman" w:hAnsi="Times New Roman"/>
          <w:sz w:val="32"/>
          <w:szCs w:val="32"/>
        </w:rPr>
      </w:pPr>
      <w:r w:rsidRPr="00F70179">
        <w:rPr>
          <w:rFonts w:ascii="Times New Roman" w:hAnsi="Times New Roman"/>
          <w:sz w:val="32"/>
          <w:szCs w:val="32"/>
        </w:rPr>
        <w:t xml:space="preserve">* Все упражнения имеют названия. Помощь родителей заключается только в повторении. Взрослый читает название, а ребёнок показывает упражнение. </w:t>
      </w:r>
    </w:p>
    <w:p w:rsidR="00C266FE" w:rsidRPr="00F70179" w:rsidRDefault="00C266FE">
      <w:pPr>
        <w:rPr>
          <w:rFonts w:ascii="Times New Roman" w:hAnsi="Times New Roman"/>
          <w:sz w:val="32"/>
          <w:szCs w:val="32"/>
        </w:rPr>
      </w:pPr>
      <w:r w:rsidRPr="00F70179">
        <w:rPr>
          <w:rFonts w:ascii="Times New Roman" w:hAnsi="Times New Roman"/>
          <w:sz w:val="32"/>
          <w:szCs w:val="32"/>
        </w:rPr>
        <w:t>* Добивайтесь правильного выполнения. Не всегда это легко и просто – уважайте труд ребёнка и не забывайте хвалить не только за результат, но и за старание.</w:t>
      </w:r>
    </w:p>
    <w:p w:rsidR="00C266FE" w:rsidRPr="00F70179" w:rsidRDefault="00C266FE">
      <w:pPr>
        <w:rPr>
          <w:rFonts w:ascii="Times New Roman" w:hAnsi="Times New Roman"/>
          <w:sz w:val="32"/>
          <w:szCs w:val="32"/>
        </w:rPr>
      </w:pPr>
      <w:r w:rsidRPr="00F70179">
        <w:rPr>
          <w:rFonts w:ascii="Times New Roman" w:hAnsi="Times New Roman"/>
          <w:sz w:val="32"/>
          <w:szCs w:val="32"/>
        </w:rPr>
        <w:t>* В начале года упражнения выполняют перед зеркалом. Когда ребёнок научился делать нужные движения, зеркало постепенно убирают.</w:t>
      </w:r>
    </w:p>
    <w:p w:rsidR="00C266FE" w:rsidRPr="00F70179" w:rsidRDefault="00C266FE">
      <w:pPr>
        <w:rPr>
          <w:rFonts w:ascii="Times New Roman" w:hAnsi="Times New Roman"/>
          <w:sz w:val="32"/>
          <w:szCs w:val="32"/>
        </w:rPr>
      </w:pPr>
    </w:p>
    <w:p w:rsidR="00C266FE" w:rsidRPr="00F70179" w:rsidRDefault="00C266FE">
      <w:pPr>
        <w:rPr>
          <w:rFonts w:ascii="Times New Roman" w:hAnsi="Times New Roman"/>
          <w:sz w:val="32"/>
          <w:szCs w:val="32"/>
        </w:rPr>
      </w:pPr>
      <w:r w:rsidRPr="00F70179">
        <w:rPr>
          <w:rFonts w:ascii="Times New Roman" w:hAnsi="Times New Roman"/>
          <w:sz w:val="32"/>
          <w:szCs w:val="32"/>
        </w:rPr>
        <w:t>Предлагаю родителям просмотреть  «Зарядка для язычка» и выполнить упражнения п</w:t>
      </w:r>
      <w:r w:rsidR="008C6EF7">
        <w:rPr>
          <w:rFonts w:ascii="Times New Roman" w:hAnsi="Times New Roman"/>
          <w:sz w:val="32"/>
          <w:szCs w:val="32"/>
        </w:rPr>
        <w:t xml:space="preserve">еред зеркалом. Работаем с каждой  картинкой </w:t>
      </w:r>
      <w:r w:rsidRPr="00F70179">
        <w:rPr>
          <w:rFonts w:ascii="Times New Roman" w:hAnsi="Times New Roman"/>
          <w:sz w:val="32"/>
          <w:szCs w:val="32"/>
        </w:rPr>
        <w:t xml:space="preserve"> отдельно, и обращаю внимание на правильность выполнения упражнения.</w:t>
      </w:r>
    </w:p>
    <w:p w:rsidR="00C266FE" w:rsidRPr="00F70179" w:rsidRDefault="00C266FE">
      <w:pPr>
        <w:rPr>
          <w:rFonts w:ascii="Times New Roman" w:hAnsi="Times New Roman"/>
          <w:sz w:val="32"/>
          <w:szCs w:val="32"/>
        </w:rPr>
      </w:pPr>
    </w:p>
    <w:p w:rsidR="00C266FE" w:rsidRPr="00F70179" w:rsidRDefault="00C266FE">
      <w:pPr>
        <w:rPr>
          <w:rFonts w:ascii="Times New Roman" w:hAnsi="Times New Roman"/>
          <w:sz w:val="32"/>
          <w:szCs w:val="32"/>
        </w:rPr>
      </w:pPr>
    </w:p>
    <w:p w:rsidR="00C266FE" w:rsidRPr="00F70179" w:rsidRDefault="00C266FE">
      <w:pPr>
        <w:rPr>
          <w:rFonts w:ascii="Times New Roman" w:hAnsi="Times New Roman"/>
          <w:sz w:val="32"/>
          <w:szCs w:val="32"/>
        </w:rPr>
      </w:pPr>
    </w:p>
    <w:p w:rsidR="00C266FE" w:rsidRDefault="00C266FE">
      <w:pPr>
        <w:rPr>
          <w:sz w:val="32"/>
          <w:szCs w:val="32"/>
        </w:rPr>
      </w:pPr>
    </w:p>
    <w:p w:rsidR="00C266FE" w:rsidRDefault="00C266FE">
      <w:pPr>
        <w:rPr>
          <w:sz w:val="32"/>
          <w:szCs w:val="32"/>
        </w:rPr>
      </w:pPr>
    </w:p>
    <w:p w:rsidR="00C266FE" w:rsidRDefault="00C266FE">
      <w:pPr>
        <w:rPr>
          <w:sz w:val="32"/>
          <w:szCs w:val="32"/>
        </w:rPr>
      </w:pPr>
    </w:p>
    <w:p w:rsidR="00C266FE" w:rsidRDefault="00C266FE">
      <w:pPr>
        <w:rPr>
          <w:sz w:val="32"/>
          <w:szCs w:val="32"/>
        </w:rPr>
      </w:pPr>
    </w:p>
    <w:p w:rsidR="00C266FE" w:rsidRPr="0058623C" w:rsidRDefault="00C266FE">
      <w:pPr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94"/>
        <w:gridCol w:w="5494"/>
      </w:tblGrid>
      <w:tr w:rsidR="00C266FE" w:rsidRPr="005E3F7C" w:rsidTr="005E3F7C">
        <w:trPr>
          <w:trHeight w:val="4688"/>
        </w:trPr>
        <w:tc>
          <w:tcPr>
            <w:tcW w:w="5494" w:type="dxa"/>
          </w:tcPr>
          <w:p w:rsidR="00C266FE" w:rsidRDefault="0003704E" w:rsidP="005E3F7C">
            <w:pPr>
              <w:spacing w:after="0" w:line="240" w:lineRule="auto"/>
              <w:rPr>
                <w:sz w:val="32"/>
                <w:szCs w:val="32"/>
              </w:rPr>
            </w:pPr>
            <w:r w:rsidRPr="0003704E">
              <w:rPr>
                <w:sz w:val="32"/>
                <w:szCs w:val="32"/>
              </w:rPr>
              <w:lastRenderedPageBreak/>
              <w:pict>
                <v:shape id="_x0000_i1025" type="#_x0000_t75" style="width:135pt;height:157.5pt">
                  <v:imagedata r:id="rId6" o:title=""/>
                </v:shape>
              </w:pict>
            </w:r>
          </w:p>
          <w:p w:rsidR="00C266FE" w:rsidRPr="00F70179" w:rsidRDefault="00C266FE" w:rsidP="005E3F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70179">
              <w:rPr>
                <w:rFonts w:ascii="Times New Roman" w:hAnsi="Times New Roman"/>
                <w:sz w:val="28"/>
                <w:szCs w:val="28"/>
              </w:rPr>
              <w:t>Язык к верху подниму</w:t>
            </w:r>
          </w:p>
          <w:p w:rsidR="00C266FE" w:rsidRPr="00F70179" w:rsidRDefault="00C266FE" w:rsidP="005E3F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70179">
              <w:rPr>
                <w:rFonts w:ascii="Times New Roman" w:hAnsi="Times New Roman"/>
                <w:sz w:val="28"/>
                <w:szCs w:val="28"/>
              </w:rPr>
              <w:t>Губу сверху оближу.</w:t>
            </w:r>
          </w:p>
          <w:p w:rsidR="00C266FE" w:rsidRPr="00F70179" w:rsidRDefault="00C266FE" w:rsidP="005E3F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70179">
              <w:rPr>
                <w:rFonts w:ascii="Times New Roman" w:hAnsi="Times New Roman"/>
                <w:sz w:val="28"/>
                <w:szCs w:val="28"/>
              </w:rPr>
              <w:t>Язык вниз я опущу</w:t>
            </w:r>
          </w:p>
          <w:p w:rsidR="00C266FE" w:rsidRPr="00F70179" w:rsidRDefault="00C266FE" w:rsidP="005E3F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70179">
              <w:rPr>
                <w:rFonts w:ascii="Times New Roman" w:hAnsi="Times New Roman"/>
                <w:sz w:val="28"/>
                <w:szCs w:val="28"/>
              </w:rPr>
              <w:t>Губу снизу оближу.</w:t>
            </w:r>
          </w:p>
          <w:p w:rsidR="00C266FE" w:rsidRPr="00F70179" w:rsidRDefault="00C266FE" w:rsidP="005E3F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70179">
              <w:rPr>
                <w:rFonts w:ascii="Times New Roman" w:hAnsi="Times New Roman"/>
                <w:sz w:val="28"/>
                <w:szCs w:val="28"/>
              </w:rPr>
              <w:t>Очень вкусно. Удержаться не могу.</w:t>
            </w:r>
          </w:p>
          <w:p w:rsidR="00C266FE" w:rsidRPr="00F70179" w:rsidRDefault="00C266FE" w:rsidP="008D01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0179">
              <w:rPr>
                <w:rFonts w:ascii="Times New Roman" w:hAnsi="Times New Roman"/>
                <w:sz w:val="28"/>
                <w:szCs w:val="28"/>
              </w:rPr>
              <w:t>(упр. «Вкусное варенье»)</w:t>
            </w:r>
          </w:p>
          <w:p w:rsidR="00C266FE" w:rsidRDefault="00C266FE" w:rsidP="005E3F7C">
            <w:pPr>
              <w:spacing w:after="0" w:line="240" w:lineRule="auto"/>
              <w:rPr>
                <w:sz w:val="32"/>
                <w:szCs w:val="32"/>
              </w:rPr>
            </w:pPr>
          </w:p>
          <w:p w:rsidR="00C266FE" w:rsidRPr="008D013A" w:rsidRDefault="0003704E" w:rsidP="008D013A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03704E">
              <w:rPr>
                <w:sz w:val="32"/>
                <w:szCs w:val="32"/>
              </w:rPr>
              <w:pict>
                <v:shape id="_x0000_i1026" type="#_x0000_t75" style="width:113.25pt;height:101.25pt">
                  <v:imagedata r:id="rId7" o:title=""/>
                </v:shape>
              </w:pict>
            </w:r>
          </w:p>
        </w:tc>
        <w:tc>
          <w:tcPr>
            <w:tcW w:w="5494" w:type="dxa"/>
          </w:tcPr>
          <w:p w:rsidR="00C266FE" w:rsidRPr="008D013A" w:rsidRDefault="0003704E" w:rsidP="008D013A">
            <w:pPr>
              <w:spacing w:after="0" w:line="240" w:lineRule="auto"/>
              <w:rPr>
                <w:sz w:val="32"/>
                <w:szCs w:val="32"/>
              </w:rPr>
            </w:pPr>
            <w:r w:rsidRPr="0003704E">
              <w:rPr>
                <w:sz w:val="32"/>
                <w:szCs w:val="32"/>
              </w:rPr>
              <w:pict>
                <v:shape id="_x0000_i1027" type="#_x0000_t75" style="width:138.75pt;height:140.25pt">
                  <v:imagedata r:id="rId8" o:title=""/>
                </v:shape>
              </w:pict>
            </w:r>
          </w:p>
          <w:p w:rsidR="00C266FE" w:rsidRDefault="00C266FE" w:rsidP="005E3F7C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C266FE" w:rsidRPr="00F70179" w:rsidRDefault="00C266FE" w:rsidP="008D01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70179">
              <w:rPr>
                <w:rFonts w:ascii="Times New Roman" w:hAnsi="Times New Roman"/>
                <w:sz w:val="28"/>
                <w:szCs w:val="28"/>
              </w:rPr>
              <w:t>Губы тянем мы до ушек.</w:t>
            </w:r>
          </w:p>
          <w:p w:rsidR="00C266FE" w:rsidRPr="00F70179" w:rsidRDefault="00C266FE" w:rsidP="005E3F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0179">
              <w:rPr>
                <w:rFonts w:ascii="Times New Roman" w:hAnsi="Times New Roman"/>
                <w:sz w:val="28"/>
                <w:szCs w:val="28"/>
              </w:rPr>
              <w:t>Мы похожи на лягушек.</w:t>
            </w:r>
          </w:p>
          <w:p w:rsidR="00C266FE" w:rsidRPr="005E3F7C" w:rsidRDefault="00C266FE" w:rsidP="005E3F7C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F70179">
              <w:rPr>
                <w:rFonts w:ascii="Times New Roman" w:hAnsi="Times New Roman"/>
                <w:sz w:val="28"/>
                <w:szCs w:val="28"/>
              </w:rPr>
              <w:t>(упр. «Улыбка»).</w:t>
            </w:r>
          </w:p>
        </w:tc>
      </w:tr>
      <w:tr w:rsidR="00C266FE" w:rsidRPr="005E3F7C" w:rsidTr="005E3F7C">
        <w:trPr>
          <w:trHeight w:val="4688"/>
        </w:trPr>
        <w:tc>
          <w:tcPr>
            <w:tcW w:w="5494" w:type="dxa"/>
          </w:tcPr>
          <w:p w:rsidR="00C266FE" w:rsidRDefault="00C266FE" w:rsidP="008D013A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C266FE" w:rsidRPr="008D013A" w:rsidRDefault="0003704E" w:rsidP="008D013A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03704E">
              <w:rPr>
                <w:sz w:val="32"/>
                <w:szCs w:val="32"/>
              </w:rPr>
              <w:pict>
                <v:shape id="_x0000_i1028" type="#_x0000_t75" style="width:197.25pt;height:84.75pt">
                  <v:imagedata r:id="rId9" o:title=""/>
                </v:shape>
              </w:pict>
            </w:r>
          </w:p>
          <w:p w:rsidR="00C266FE" w:rsidRDefault="00C266FE" w:rsidP="008D013A">
            <w:pPr>
              <w:spacing w:after="0" w:line="240" w:lineRule="auto"/>
              <w:rPr>
                <w:sz w:val="28"/>
                <w:szCs w:val="28"/>
              </w:rPr>
            </w:pPr>
          </w:p>
          <w:p w:rsidR="00C266FE" w:rsidRDefault="00C266FE" w:rsidP="008D013A">
            <w:pPr>
              <w:spacing w:after="0" w:line="240" w:lineRule="auto"/>
              <w:rPr>
                <w:sz w:val="28"/>
                <w:szCs w:val="28"/>
              </w:rPr>
            </w:pPr>
          </w:p>
          <w:p w:rsidR="00C266FE" w:rsidRPr="00F70179" w:rsidRDefault="00C266FE" w:rsidP="008D01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70179">
              <w:rPr>
                <w:rFonts w:ascii="Times New Roman" w:hAnsi="Times New Roman"/>
                <w:sz w:val="28"/>
                <w:szCs w:val="28"/>
              </w:rPr>
              <w:t>Губы к ушкам потяну</w:t>
            </w:r>
          </w:p>
          <w:p w:rsidR="00C266FE" w:rsidRPr="00F70179" w:rsidRDefault="00C266FE" w:rsidP="005E3F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0179">
              <w:rPr>
                <w:rFonts w:ascii="Times New Roman" w:hAnsi="Times New Roman"/>
                <w:sz w:val="28"/>
                <w:szCs w:val="28"/>
              </w:rPr>
              <w:t>Зубки вам я покажу.</w:t>
            </w:r>
          </w:p>
          <w:p w:rsidR="00C266FE" w:rsidRPr="00F70179" w:rsidRDefault="00C266FE" w:rsidP="005E3F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0179">
              <w:rPr>
                <w:rFonts w:ascii="Times New Roman" w:hAnsi="Times New Roman"/>
                <w:sz w:val="28"/>
                <w:szCs w:val="28"/>
              </w:rPr>
              <w:t>Беленькие все стоят,</w:t>
            </w:r>
          </w:p>
          <w:p w:rsidR="00C266FE" w:rsidRPr="00F70179" w:rsidRDefault="00C266FE" w:rsidP="005E3F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0179">
              <w:rPr>
                <w:rFonts w:ascii="Times New Roman" w:hAnsi="Times New Roman"/>
                <w:sz w:val="28"/>
                <w:szCs w:val="28"/>
              </w:rPr>
              <w:t>Как заборчик ровно вряд.</w:t>
            </w:r>
          </w:p>
          <w:p w:rsidR="00C266FE" w:rsidRPr="00F70179" w:rsidRDefault="00C266FE" w:rsidP="005E3F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0179">
              <w:rPr>
                <w:rFonts w:ascii="Times New Roman" w:hAnsi="Times New Roman"/>
                <w:sz w:val="28"/>
                <w:szCs w:val="28"/>
              </w:rPr>
              <w:t>(упр. «Заборчик»).</w:t>
            </w:r>
          </w:p>
          <w:p w:rsidR="00C266FE" w:rsidRPr="008D013A" w:rsidRDefault="00C266FE" w:rsidP="005E3F7C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C266FE" w:rsidRPr="008D013A" w:rsidRDefault="0003704E" w:rsidP="00564CF5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03704E">
              <w:rPr>
                <w:sz w:val="32"/>
                <w:szCs w:val="32"/>
              </w:rPr>
              <w:pict>
                <v:shape id="_x0000_i1029" type="#_x0000_t75" style="width:93.75pt;height:95.25pt">
                  <v:imagedata r:id="rId10" o:title=""/>
                </v:shape>
              </w:pict>
            </w:r>
          </w:p>
          <w:p w:rsidR="00C266FE" w:rsidRDefault="00C266FE" w:rsidP="005E3F7C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C266FE" w:rsidRPr="005E3F7C" w:rsidRDefault="00C266FE" w:rsidP="005E3F7C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C266FE" w:rsidRDefault="00C266FE" w:rsidP="00564CF5">
            <w:pPr>
              <w:spacing w:after="0" w:line="240" w:lineRule="auto"/>
              <w:rPr>
                <w:sz w:val="32"/>
                <w:szCs w:val="32"/>
              </w:rPr>
            </w:pPr>
          </w:p>
          <w:p w:rsidR="00C266FE" w:rsidRDefault="00C266FE" w:rsidP="00564CF5">
            <w:pPr>
              <w:spacing w:after="0" w:line="240" w:lineRule="auto"/>
              <w:rPr>
                <w:sz w:val="32"/>
                <w:szCs w:val="32"/>
              </w:rPr>
            </w:pPr>
          </w:p>
          <w:p w:rsidR="00C266FE" w:rsidRDefault="0003704E" w:rsidP="00564CF5">
            <w:pPr>
              <w:spacing w:after="0" w:line="240" w:lineRule="auto"/>
              <w:rPr>
                <w:sz w:val="32"/>
                <w:szCs w:val="32"/>
              </w:rPr>
            </w:pPr>
            <w:r w:rsidRPr="0003704E">
              <w:rPr>
                <w:sz w:val="32"/>
                <w:szCs w:val="32"/>
              </w:rPr>
              <w:pict>
                <v:shape id="_x0000_i1030" type="#_x0000_t75" style="width:126pt;height:101.25pt">
                  <v:imagedata r:id="rId11" o:title=""/>
                </v:shape>
              </w:pict>
            </w:r>
          </w:p>
          <w:p w:rsidR="00C266FE" w:rsidRDefault="00C266FE" w:rsidP="00564CF5">
            <w:pPr>
              <w:spacing w:after="0" w:line="240" w:lineRule="auto"/>
              <w:rPr>
                <w:sz w:val="32"/>
                <w:szCs w:val="32"/>
              </w:rPr>
            </w:pPr>
          </w:p>
          <w:p w:rsidR="00C266FE" w:rsidRPr="00F70179" w:rsidRDefault="00C266FE" w:rsidP="00564CF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F70179">
              <w:rPr>
                <w:rFonts w:ascii="Times New Roman" w:hAnsi="Times New Roman"/>
                <w:sz w:val="28"/>
                <w:szCs w:val="28"/>
              </w:rPr>
              <w:t>Широко открою рот.</w:t>
            </w:r>
          </w:p>
          <w:p w:rsidR="00C266FE" w:rsidRPr="00F70179" w:rsidRDefault="00C266FE" w:rsidP="00564C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0179">
              <w:rPr>
                <w:rFonts w:ascii="Times New Roman" w:hAnsi="Times New Roman"/>
                <w:sz w:val="28"/>
                <w:szCs w:val="28"/>
              </w:rPr>
              <w:t>И на нижнюю губу</w:t>
            </w:r>
          </w:p>
          <w:p w:rsidR="00C266FE" w:rsidRPr="00F70179" w:rsidRDefault="00C266FE" w:rsidP="00564C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0179">
              <w:rPr>
                <w:rFonts w:ascii="Times New Roman" w:hAnsi="Times New Roman"/>
                <w:sz w:val="28"/>
                <w:szCs w:val="28"/>
              </w:rPr>
              <w:t>Широкий блинчик положу.</w:t>
            </w:r>
          </w:p>
          <w:p w:rsidR="00C266FE" w:rsidRPr="00F70179" w:rsidRDefault="00C266FE" w:rsidP="00564C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0179">
              <w:rPr>
                <w:rFonts w:ascii="Times New Roman" w:hAnsi="Times New Roman"/>
                <w:sz w:val="28"/>
                <w:szCs w:val="28"/>
              </w:rPr>
              <w:t>(упр. «Блинчик»).</w:t>
            </w:r>
          </w:p>
          <w:p w:rsidR="00C266FE" w:rsidRPr="00F70179" w:rsidRDefault="00C266FE" w:rsidP="00564C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266FE" w:rsidRDefault="00C266FE" w:rsidP="005E3F7C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C266FE" w:rsidRPr="00564CF5" w:rsidRDefault="0003704E" w:rsidP="009575FE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03704E">
              <w:rPr>
                <w:sz w:val="32"/>
                <w:szCs w:val="32"/>
              </w:rPr>
              <w:pict>
                <v:shape id="_x0000_i1031" type="#_x0000_t75" style="width:98.25pt;height:86.25pt">
                  <v:imagedata r:id="rId12" o:title=""/>
                </v:shape>
              </w:pict>
            </w:r>
          </w:p>
        </w:tc>
        <w:tc>
          <w:tcPr>
            <w:tcW w:w="5494" w:type="dxa"/>
          </w:tcPr>
          <w:p w:rsidR="00C266FE" w:rsidRPr="003E40F7" w:rsidRDefault="0003704E" w:rsidP="00564CF5">
            <w:pPr>
              <w:spacing w:after="0" w:line="240" w:lineRule="auto"/>
              <w:rPr>
                <w:sz w:val="32"/>
                <w:szCs w:val="32"/>
              </w:rPr>
            </w:pPr>
            <w:r w:rsidRPr="0003704E">
              <w:rPr>
                <w:sz w:val="32"/>
                <w:szCs w:val="32"/>
              </w:rPr>
              <w:lastRenderedPageBreak/>
              <w:pict>
                <v:shape id="_x0000_i1032" type="#_x0000_t75" style="width:148.5pt;height:105pt">
                  <v:imagedata r:id="rId13" o:title=""/>
                </v:shape>
              </w:pict>
            </w:r>
          </w:p>
          <w:p w:rsidR="00C266FE" w:rsidRPr="00F70179" w:rsidRDefault="00C266FE" w:rsidP="00564C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70179">
              <w:rPr>
                <w:rFonts w:ascii="Times New Roman" w:hAnsi="Times New Roman"/>
                <w:sz w:val="28"/>
                <w:szCs w:val="28"/>
              </w:rPr>
              <w:t>Губы трубочкой сложу</w:t>
            </w:r>
          </w:p>
          <w:p w:rsidR="00C266FE" w:rsidRPr="00F70179" w:rsidRDefault="00C266FE" w:rsidP="005E3F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0179">
              <w:rPr>
                <w:rFonts w:ascii="Times New Roman" w:hAnsi="Times New Roman"/>
                <w:sz w:val="28"/>
                <w:szCs w:val="28"/>
              </w:rPr>
              <w:t>И вперёд их потяну.</w:t>
            </w:r>
          </w:p>
          <w:p w:rsidR="00C266FE" w:rsidRPr="00F70179" w:rsidRDefault="00C266FE" w:rsidP="005E3F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0179">
              <w:rPr>
                <w:rFonts w:ascii="Times New Roman" w:hAnsi="Times New Roman"/>
                <w:sz w:val="28"/>
                <w:szCs w:val="28"/>
              </w:rPr>
              <w:t>Получился хоботок.</w:t>
            </w:r>
          </w:p>
          <w:p w:rsidR="00C266FE" w:rsidRPr="00F70179" w:rsidRDefault="00C266FE" w:rsidP="005E3F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0179">
              <w:rPr>
                <w:rFonts w:ascii="Times New Roman" w:hAnsi="Times New Roman"/>
                <w:sz w:val="28"/>
                <w:szCs w:val="28"/>
              </w:rPr>
              <w:t>Точно, как у слоника.</w:t>
            </w:r>
          </w:p>
          <w:p w:rsidR="00C266FE" w:rsidRPr="00F70179" w:rsidRDefault="00C266FE" w:rsidP="005E3F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0179">
              <w:rPr>
                <w:rFonts w:ascii="Times New Roman" w:hAnsi="Times New Roman"/>
                <w:sz w:val="28"/>
                <w:szCs w:val="28"/>
              </w:rPr>
              <w:t>(упр. «Хоботок»).</w:t>
            </w:r>
          </w:p>
          <w:p w:rsidR="00C266FE" w:rsidRPr="00F70179" w:rsidRDefault="00C266FE" w:rsidP="005E3F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266FE" w:rsidRDefault="00C266FE" w:rsidP="005E3F7C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C266FE" w:rsidRDefault="00C266FE" w:rsidP="005E3F7C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C266FE" w:rsidRDefault="0003704E" w:rsidP="005E3F7C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03704E">
              <w:rPr>
                <w:sz w:val="32"/>
                <w:szCs w:val="32"/>
              </w:rPr>
              <w:pict>
                <v:shape id="_x0000_i1033" type="#_x0000_t75" style="width:87pt;height:86.25pt">
                  <v:imagedata r:id="rId14" o:title=""/>
                </v:shape>
              </w:pict>
            </w:r>
          </w:p>
          <w:p w:rsidR="00C266FE" w:rsidRDefault="00C266FE" w:rsidP="005E3F7C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C266FE" w:rsidRDefault="00C266FE" w:rsidP="005E3F7C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C266FE" w:rsidRDefault="00C266FE" w:rsidP="005E3F7C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C266FE" w:rsidRDefault="00C266FE" w:rsidP="005E3F7C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C266FE" w:rsidRDefault="0003704E" w:rsidP="009575FE">
            <w:pPr>
              <w:spacing w:after="0" w:line="240" w:lineRule="auto"/>
              <w:rPr>
                <w:sz w:val="32"/>
                <w:szCs w:val="32"/>
              </w:rPr>
            </w:pPr>
            <w:r w:rsidRPr="0003704E">
              <w:rPr>
                <w:sz w:val="32"/>
                <w:szCs w:val="32"/>
              </w:rPr>
              <w:lastRenderedPageBreak/>
              <w:pict>
                <v:shape id="_x0000_i1034" type="#_x0000_t75" style="width:114.75pt;height:107.25pt">
                  <v:imagedata r:id="rId15" o:title=""/>
                </v:shape>
              </w:pict>
            </w:r>
          </w:p>
          <w:p w:rsidR="00C266FE" w:rsidRDefault="00C266FE" w:rsidP="009575FE">
            <w:pPr>
              <w:spacing w:after="0" w:line="240" w:lineRule="auto"/>
              <w:rPr>
                <w:sz w:val="32"/>
                <w:szCs w:val="32"/>
              </w:rPr>
            </w:pPr>
          </w:p>
          <w:p w:rsidR="00C266FE" w:rsidRPr="00F70179" w:rsidRDefault="00C266FE" w:rsidP="009575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0179">
              <w:rPr>
                <w:rFonts w:ascii="Times New Roman" w:hAnsi="Times New Roman"/>
                <w:bCs/>
                <w:iCs/>
                <w:sz w:val="28"/>
                <w:szCs w:val="28"/>
              </w:rPr>
              <w:t>Ротик открываю</w:t>
            </w:r>
          </w:p>
          <w:p w:rsidR="00C266FE" w:rsidRPr="00F70179" w:rsidRDefault="00C266FE" w:rsidP="009575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0179">
              <w:rPr>
                <w:rFonts w:ascii="Times New Roman" w:hAnsi="Times New Roman"/>
                <w:bCs/>
                <w:iCs/>
                <w:sz w:val="28"/>
                <w:szCs w:val="28"/>
              </w:rPr>
              <w:t>Язык в зубы упираю,</w:t>
            </w:r>
          </w:p>
          <w:p w:rsidR="00C266FE" w:rsidRPr="00F70179" w:rsidRDefault="00C266FE" w:rsidP="009575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0179">
              <w:rPr>
                <w:rFonts w:ascii="Times New Roman" w:hAnsi="Times New Roman"/>
                <w:bCs/>
                <w:iCs/>
                <w:sz w:val="28"/>
                <w:szCs w:val="28"/>
              </w:rPr>
              <w:t>Как у кошки спинку выгибаю.</w:t>
            </w:r>
          </w:p>
          <w:p w:rsidR="00C266FE" w:rsidRDefault="00C266FE" w:rsidP="009575FE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F70179">
              <w:rPr>
                <w:rFonts w:ascii="Times New Roman" w:hAnsi="Times New Roman"/>
                <w:sz w:val="32"/>
                <w:szCs w:val="32"/>
              </w:rPr>
              <w:t>(упр. «Киска сердится»)</w:t>
            </w:r>
          </w:p>
          <w:p w:rsidR="00C266FE" w:rsidRDefault="00C266FE" w:rsidP="009575FE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C266FE" w:rsidRDefault="0003704E" w:rsidP="009575FE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03704E">
              <w:rPr>
                <w:sz w:val="32"/>
                <w:szCs w:val="32"/>
              </w:rPr>
              <w:pict>
                <v:shape id="_x0000_i1035" type="#_x0000_t75" style="width:81.75pt;height:90.75pt">
                  <v:imagedata r:id="rId16" o:title=""/>
                </v:shape>
              </w:pict>
            </w:r>
          </w:p>
          <w:p w:rsidR="00C266FE" w:rsidRPr="009575FE" w:rsidRDefault="00C266FE" w:rsidP="009575FE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</w:tr>
      <w:tr w:rsidR="00C266FE" w:rsidRPr="005E3F7C" w:rsidTr="005E3F7C">
        <w:trPr>
          <w:trHeight w:val="4688"/>
        </w:trPr>
        <w:tc>
          <w:tcPr>
            <w:tcW w:w="5494" w:type="dxa"/>
          </w:tcPr>
          <w:p w:rsidR="00C266FE" w:rsidRPr="00564CF5" w:rsidRDefault="0003704E" w:rsidP="00564CF5">
            <w:pPr>
              <w:spacing w:after="0" w:line="240" w:lineRule="auto"/>
              <w:rPr>
                <w:sz w:val="32"/>
                <w:szCs w:val="32"/>
              </w:rPr>
            </w:pPr>
            <w:r w:rsidRPr="0003704E">
              <w:rPr>
                <w:sz w:val="32"/>
                <w:szCs w:val="32"/>
              </w:rPr>
              <w:lastRenderedPageBreak/>
              <w:pict>
                <v:shape id="_x0000_i1036" type="#_x0000_t75" style="width:128.25pt;height:156.75pt">
                  <v:imagedata r:id="rId17" o:title=""/>
                </v:shape>
              </w:pict>
            </w:r>
          </w:p>
          <w:p w:rsidR="00C266FE" w:rsidRPr="00F70179" w:rsidRDefault="00C266FE" w:rsidP="00F330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0179">
              <w:rPr>
                <w:rFonts w:ascii="Times New Roman" w:hAnsi="Times New Roman"/>
                <w:sz w:val="28"/>
                <w:szCs w:val="28"/>
              </w:rPr>
              <w:t>Язык к верху поднимаю</w:t>
            </w:r>
          </w:p>
          <w:p w:rsidR="00C266FE" w:rsidRPr="00F70179" w:rsidRDefault="00C266FE" w:rsidP="00F330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0179">
              <w:rPr>
                <w:rFonts w:ascii="Times New Roman" w:hAnsi="Times New Roman"/>
                <w:sz w:val="28"/>
                <w:szCs w:val="28"/>
              </w:rPr>
              <w:t>И за зубы убираю.</w:t>
            </w:r>
          </w:p>
          <w:p w:rsidR="00C266FE" w:rsidRPr="00F70179" w:rsidRDefault="00C266FE" w:rsidP="00F330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0179">
              <w:rPr>
                <w:rFonts w:ascii="Times New Roman" w:hAnsi="Times New Roman"/>
                <w:sz w:val="28"/>
                <w:szCs w:val="28"/>
              </w:rPr>
              <w:t>Потом вниз я опущу</w:t>
            </w:r>
          </w:p>
          <w:p w:rsidR="00C266FE" w:rsidRPr="00F70179" w:rsidRDefault="00C266FE" w:rsidP="00F330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0179">
              <w:rPr>
                <w:rFonts w:ascii="Times New Roman" w:hAnsi="Times New Roman"/>
                <w:sz w:val="28"/>
                <w:szCs w:val="28"/>
              </w:rPr>
              <w:t>И за зубы уберу.</w:t>
            </w:r>
          </w:p>
          <w:p w:rsidR="00C266FE" w:rsidRPr="00F70179" w:rsidRDefault="00C266FE" w:rsidP="00F330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0179">
              <w:rPr>
                <w:rFonts w:ascii="Times New Roman" w:hAnsi="Times New Roman"/>
                <w:sz w:val="28"/>
                <w:szCs w:val="28"/>
              </w:rPr>
              <w:t xml:space="preserve">Всё быстрее поднимаю, </w:t>
            </w:r>
          </w:p>
          <w:p w:rsidR="00C266FE" w:rsidRPr="00F70179" w:rsidRDefault="00C266FE" w:rsidP="00F330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0179">
              <w:rPr>
                <w:rFonts w:ascii="Times New Roman" w:hAnsi="Times New Roman"/>
                <w:sz w:val="28"/>
                <w:szCs w:val="28"/>
              </w:rPr>
              <w:t>Опускаю, поднимаю.</w:t>
            </w:r>
          </w:p>
          <w:p w:rsidR="00C266FE" w:rsidRPr="00F70179" w:rsidRDefault="00C266FE" w:rsidP="00F330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0179">
              <w:rPr>
                <w:rFonts w:ascii="Times New Roman" w:hAnsi="Times New Roman"/>
                <w:sz w:val="28"/>
                <w:szCs w:val="28"/>
              </w:rPr>
              <w:t>На качелях язычок качаю.</w:t>
            </w:r>
          </w:p>
          <w:p w:rsidR="00C266FE" w:rsidRPr="00F70179" w:rsidRDefault="00C266FE" w:rsidP="00F330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0179">
              <w:rPr>
                <w:rFonts w:ascii="Times New Roman" w:hAnsi="Times New Roman"/>
                <w:sz w:val="28"/>
                <w:szCs w:val="28"/>
              </w:rPr>
              <w:t>(упр. «Качели»).</w:t>
            </w:r>
          </w:p>
          <w:p w:rsidR="00C266FE" w:rsidRPr="00F70179" w:rsidRDefault="00C266FE" w:rsidP="005E3F7C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C266FE" w:rsidRDefault="00C266FE" w:rsidP="005E3F7C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C266FE" w:rsidRDefault="00C266FE" w:rsidP="005E3F7C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C266FE" w:rsidRDefault="00C266FE" w:rsidP="005E3F7C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C266FE" w:rsidRDefault="00C266FE" w:rsidP="005E3F7C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C266FE" w:rsidRDefault="00C266FE" w:rsidP="005E3F7C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C266FE" w:rsidRDefault="00C266FE" w:rsidP="009575FE">
            <w:pPr>
              <w:spacing w:after="0" w:line="240" w:lineRule="auto"/>
              <w:rPr>
                <w:sz w:val="32"/>
                <w:szCs w:val="32"/>
              </w:rPr>
            </w:pPr>
          </w:p>
          <w:p w:rsidR="00C266FE" w:rsidRPr="005E3F7C" w:rsidRDefault="00C266FE" w:rsidP="009575F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5494" w:type="dxa"/>
          </w:tcPr>
          <w:p w:rsidR="00C266FE" w:rsidRDefault="00C266FE" w:rsidP="00564CF5">
            <w:pPr>
              <w:spacing w:after="0" w:line="240" w:lineRule="auto"/>
              <w:rPr>
                <w:sz w:val="32"/>
                <w:szCs w:val="32"/>
              </w:rPr>
            </w:pPr>
          </w:p>
          <w:p w:rsidR="00C266FE" w:rsidRDefault="0003704E" w:rsidP="00564CF5">
            <w:pPr>
              <w:spacing w:after="0" w:line="240" w:lineRule="auto"/>
              <w:rPr>
                <w:sz w:val="32"/>
                <w:szCs w:val="32"/>
              </w:rPr>
            </w:pPr>
            <w:r w:rsidRPr="0003704E">
              <w:rPr>
                <w:sz w:val="32"/>
                <w:szCs w:val="32"/>
              </w:rPr>
              <w:pict>
                <v:shape id="_x0000_i1037" type="#_x0000_t75" style="width:96pt;height:132pt">
                  <v:imagedata r:id="rId18" o:title=""/>
                </v:shape>
              </w:pict>
            </w:r>
          </w:p>
          <w:p w:rsidR="00C266FE" w:rsidRDefault="00C266FE" w:rsidP="00564CF5">
            <w:pPr>
              <w:spacing w:after="0" w:line="240" w:lineRule="auto"/>
              <w:rPr>
                <w:sz w:val="32"/>
                <w:szCs w:val="32"/>
              </w:rPr>
            </w:pPr>
          </w:p>
          <w:p w:rsidR="00C266FE" w:rsidRPr="00F70179" w:rsidRDefault="00C266FE" w:rsidP="00564CF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F70179">
              <w:rPr>
                <w:rFonts w:ascii="Times New Roman" w:hAnsi="Times New Roman"/>
                <w:sz w:val="28"/>
                <w:szCs w:val="28"/>
              </w:rPr>
              <w:t>Язык к верху поднимаю</w:t>
            </w:r>
          </w:p>
          <w:p w:rsidR="00C266FE" w:rsidRPr="00F70179" w:rsidRDefault="00C266FE" w:rsidP="005E3F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0179">
              <w:rPr>
                <w:rFonts w:ascii="Times New Roman" w:hAnsi="Times New Roman"/>
                <w:sz w:val="28"/>
                <w:szCs w:val="28"/>
              </w:rPr>
              <w:t>И за зубы убираю.</w:t>
            </w:r>
          </w:p>
          <w:p w:rsidR="00C266FE" w:rsidRPr="00F70179" w:rsidRDefault="00C266FE" w:rsidP="005E3F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0179">
              <w:rPr>
                <w:rFonts w:ascii="Times New Roman" w:hAnsi="Times New Roman"/>
                <w:sz w:val="28"/>
                <w:szCs w:val="28"/>
              </w:rPr>
              <w:t>Влево – вправо языком</w:t>
            </w:r>
          </w:p>
          <w:p w:rsidR="00C266FE" w:rsidRPr="00F70179" w:rsidRDefault="00C266FE" w:rsidP="005E3F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0179">
              <w:rPr>
                <w:rFonts w:ascii="Times New Roman" w:hAnsi="Times New Roman"/>
                <w:sz w:val="28"/>
                <w:szCs w:val="28"/>
              </w:rPr>
              <w:t>Чищу зубы я кругом.</w:t>
            </w:r>
          </w:p>
          <w:p w:rsidR="00C266FE" w:rsidRPr="00F70179" w:rsidRDefault="00C266FE" w:rsidP="005E3F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0179">
              <w:rPr>
                <w:rFonts w:ascii="Times New Roman" w:hAnsi="Times New Roman"/>
                <w:sz w:val="28"/>
                <w:szCs w:val="28"/>
              </w:rPr>
              <w:t>(упр. «Чистим зубки»).</w:t>
            </w:r>
          </w:p>
          <w:p w:rsidR="00C266FE" w:rsidRDefault="00C266FE" w:rsidP="005E3F7C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C266FE" w:rsidRDefault="00C266FE" w:rsidP="005E3F7C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C266FE" w:rsidRPr="00564CF5" w:rsidRDefault="0003704E" w:rsidP="00564CF5">
            <w:pPr>
              <w:spacing w:after="0" w:line="240" w:lineRule="auto"/>
              <w:rPr>
                <w:sz w:val="32"/>
                <w:szCs w:val="32"/>
              </w:rPr>
            </w:pPr>
            <w:r w:rsidRPr="0003704E">
              <w:rPr>
                <w:sz w:val="32"/>
                <w:szCs w:val="32"/>
              </w:rPr>
              <w:pict>
                <v:shape id="_x0000_i1038" type="#_x0000_t75" style="width:75.75pt;height:75.75pt">
                  <v:imagedata r:id="rId19" o:title=""/>
                </v:shape>
              </w:pict>
            </w:r>
            <w:r w:rsidR="00C266FE">
              <w:rPr>
                <w:sz w:val="32"/>
                <w:szCs w:val="32"/>
              </w:rPr>
              <w:t xml:space="preserve">                     </w:t>
            </w:r>
            <w:r w:rsidRPr="0003704E">
              <w:rPr>
                <w:sz w:val="32"/>
                <w:szCs w:val="32"/>
              </w:rPr>
              <w:pict>
                <v:shape id="_x0000_i1039" type="#_x0000_t75" style="width:86.25pt;height:74.25pt">
                  <v:imagedata r:id="rId20" o:title=""/>
                </v:shape>
              </w:pict>
            </w:r>
          </w:p>
        </w:tc>
      </w:tr>
      <w:tr w:rsidR="00C266FE" w:rsidRPr="005E3F7C" w:rsidTr="005E3F7C">
        <w:trPr>
          <w:trHeight w:val="4688"/>
        </w:trPr>
        <w:tc>
          <w:tcPr>
            <w:tcW w:w="5494" w:type="dxa"/>
          </w:tcPr>
          <w:p w:rsidR="00C266FE" w:rsidRPr="005E3F7C" w:rsidRDefault="00C266FE" w:rsidP="005E3F7C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C266FE" w:rsidRDefault="0003704E" w:rsidP="00F84DBC">
            <w:pPr>
              <w:spacing w:after="0" w:line="240" w:lineRule="auto"/>
              <w:rPr>
                <w:sz w:val="32"/>
                <w:szCs w:val="32"/>
              </w:rPr>
            </w:pPr>
            <w:r w:rsidRPr="0003704E">
              <w:rPr>
                <w:sz w:val="32"/>
                <w:szCs w:val="32"/>
              </w:rPr>
              <w:pict>
                <v:shape id="_x0000_i1040" type="#_x0000_t75" style="width:123.75pt;height:119.25pt">
                  <v:imagedata r:id="rId21" o:title=""/>
                </v:shape>
              </w:pict>
            </w:r>
          </w:p>
          <w:p w:rsidR="00C266FE" w:rsidRDefault="00C266FE" w:rsidP="00F84DBC">
            <w:pPr>
              <w:spacing w:after="0" w:line="240" w:lineRule="auto"/>
              <w:rPr>
                <w:sz w:val="32"/>
                <w:szCs w:val="32"/>
              </w:rPr>
            </w:pPr>
          </w:p>
          <w:p w:rsidR="00C266FE" w:rsidRPr="00F70179" w:rsidRDefault="00C266FE" w:rsidP="00F84D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0179">
              <w:rPr>
                <w:rFonts w:ascii="Times New Roman" w:hAnsi="Times New Roman"/>
                <w:sz w:val="28"/>
                <w:szCs w:val="28"/>
              </w:rPr>
              <w:t>Язык к верху поднимаю</w:t>
            </w:r>
          </w:p>
          <w:p w:rsidR="00C266FE" w:rsidRPr="00F70179" w:rsidRDefault="00C266FE" w:rsidP="00F84D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0179">
              <w:rPr>
                <w:rFonts w:ascii="Times New Roman" w:hAnsi="Times New Roman"/>
                <w:sz w:val="28"/>
                <w:szCs w:val="28"/>
              </w:rPr>
              <w:t>И за зубы убираю.</w:t>
            </w:r>
          </w:p>
          <w:p w:rsidR="00C266FE" w:rsidRPr="00F70179" w:rsidRDefault="00C266FE" w:rsidP="00F84D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0179">
              <w:rPr>
                <w:rFonts w:ascii="Times New Roman" w:hAnsi="Times New Roman"/>
                <w:sz w:val="28"/>
                <w:szCs w:val="28"/>
              </w:rPr>
              <w:t>На лошадке прокачусь</w:t>
            </w:r>
          </w:p>
          <w:p w:rsidR="00C266FE" w:rsidRPr="00F70179" w:rsidRDefault="00C266FE" w:rsidP="00F84D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0179">
              <w:rPr>
                <w:rFonts w:ascii="Times New Roman" w:hAnsi="Times New Roman"/>
                <w:sz w:val="28"/>
                <w:szCs w:val="28"/>
              </w:rPr>
              <w:t>Звонко цокать научусь.</w:t>
            </w:r>
          </w:p>
          <w:p w:rsidR="00C266FE" w:rsidRPr="00F70179" w:rsidRDefault="00C266FE" w:rsidP="00F84D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0179">
              <w:rPr>
                <w:rFonts w:ascii="Times New Roman" w:hAnsi="Times New Roman"/>
                <w:sz w:val="28"/>
                <w:szCs w:val="28"/>
              </w:rPr>
              <w:t>(упр. «Лошадка»).</w:t>
            </w:r>
          </w:p>
          <w:p w:rsidR="00C266FE" w:rsidRPr="00F84DBC" w:rsidRDefault="00C266FE" w:rsidP="00F84DBC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5494" w:type="dxa"/>
          </w:tcPr>
          <w:p w:rsidR="00C266FE" w:rsidRPr="005E3F7C" w:rsidRDefault="00C266FE" w:rsidP="005E3F7C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C266FE" w:rsidRPr="00F84DBC" w:rsidRDefault="0003704E" w:rsidP="00F84DBC">
            <w:pPr>
              <w:spacing w:after="0" w:line="240" w:lineRule="auto"/>
              <w:rPr>
                <w:sz w:val="32"/>
                <w:szCs w:val="32"/>
              </w:rPr>
            </w:pPr>
            <w:r w:rsidRPr="0003704E">
              <w:rPr>
                <w:sz w:val="32"/>
                <w:szCs w:val="32"/>
              </w:rPr>
              <w:pict>
                <v:shape id="_x0000_i1041" type="#_x0000_t75" style="width:132pt;height:110.25pt">
                  <v:imagedata r:id="rId22" o:title=""/>
                </v:shape>
              </w:pict>
            </w:r>
          </w:p>
          <w:p w:rsidR="00C266FE" w:rsidRDefault="00C266FE" w:rsidP="005E3F7C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C266FE" w:rsidRPr="00F70179" w:rsidRDefault="00C266FE" w:rsidP="005E3F7C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70179">
              <w:rPr>
                <w:rFonts w:ascii="Times New Roman" w:hAnsi="Times New Roman"/>
                <w:sz w:val="32"/>
                <w:szCs w:val="32"/>
              </w:rPr>
              <w:t>Язык к верху поднимаю</w:t>
            </w:r>
          </w:p>
          <w:p w:rsidR="00C266FE" w:rsidRPr="00F70179" w:rsidRDefault="00C266FE" w:rsidP="005E3F7C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70179">
              <w:rPr>
                <w:rFonts w:ascii="Times New Roman" w:hAnsi="Times New Roman"/>
                <w:sz w:val="32"/>
                <w:szCs w:val="32"/>
              </w:rPr>
              <w:t>И за зубы убираю.</w:t>
            </w:r>
          </w:p>
          <w:p w:rsidR="00C266FE" w:rsidRPr="00F70179" w:rsidRDefault="00C266FE" w:rsidP="005E3F7C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70179">
              <w:rPr>
                <w:rFonts w:ascii="Times New Roman" w:hAnsi="Times New Roman"/>
                <w:sz w:val="32"/>
                <w:szCs w:val="32"/>
              </w:rPr>
              <w:t>В бугорочки постучу.</w:t>
            </w:r>
          </w:p>
          <w:p w:rsidR="00C266FE" w:rsidRPr="00F70179" w:rsidRDefault="00C266FE" w:rsidP="005E3F7C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70179">
              <w:rPr>
                <w:rFonts w:ascii="Times New Roman" w:hAnsi="Times New Roman"/>
                <w:sz w:val="32"/>
                <w:szCs w:val="32"/>
              </w:rPr>
              <w:t xml:space="preserve">Песню дятла я пою: </w:t>
            </w:r>
            <w:proofErr w:type="spellStart"/>
            <w:r w:rsidRPr="00F70179">
              <w:rPr>
                <w:rFonts w:ascii="Times New Roman" w:hAnsi="Times New Roman"/>
                <w:sz w:val="32"/>
                <w:szCs w:val="32"/>
              </w:rPr>
              <w:t>д-д-д</w:t>
            </w:r>
            <w:proofErr w:type="spellEnd"/>
            <w:r w:rsidRPr="00F70179"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C266FE" w:rsidRPr="00F70179" w:rsidRDefault="00C266FE" w:rsidP="005E3F7C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70179">
              <w:rPr>
                <w:rFonts w:ascii="Times New Roman" w:hAnsi="Times New Roman"/>
                <w:sz w:val="32"/>
                <w:szCs w:val="32"/>
              </w:rPr>
              <w:t>(упр. «Дятел»).</w:t>
            </w:r>
          </w:p>
          <w:p w:rsidR="00C266FE" w:rsidRDefault="00C266FE" w:rsidP="005E3F7C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C266FE" w:rsidRPr="00F84DBC" w:rsidRDefault="0003704E" w:rsidP="005E3F7C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03704E">
              <w:rPr>
                <w:sz w:val="32"/>
                <w:szCs w:val="32"/>
              </w:rPr>
              <w:pict>
                <v:shape id="_x0000_i1042" type="#_x0000_t75" style="width:101.25pt;height:101.25pt">
                  <v:imagedata r:id="rId23" o:title=""/>
                </v:shape>
              </w:pict>
            </w:r>
          </w:p>
        </w:tc>
      </w:tr>
      <w:tr w:rsidR="00C266FE" w:rsidRPr="005E3F7C" w:rsidTr="005E3F7C">
        <w:trPr>
          <w:trHeight w:val="4688"/>
        </w:trPr>
        <w:tc>
          <w:tcPr>
            <w:tcW w:w="5494" w:type="dxa"/>
          </w:tcPr>
          <w:p w:rsidR="00C266FE" w:rsidRPr="005E3F7C" w:rsidRDefault="00C266FE" w:rsidP="005E3F7C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C266FE" w:rsidRDefault="0003704E" w:rsidP="00F84DBC">
            <w:pPr>
              <w:spacing w:after="0" w:line="240" w:lineRule="auto"/>
              <w:rPr>
                <w:sz w:val="32"/>
                <w:szCs w:val="32"/>
              </w:rPr>
            </w:pPr>
            <w:r w:rsidRPr="0003704E">
              <w:rPr>
                <w:sz w:val="32"/>
                <w:szCs w:val="32"/>
              </w:rPr>
              <w:pict>
                <v:shape id="_x0000_i1043" type="#_x0000_t75" style="width:102.75pt;height:93.75pt">
                  <v:imagedata r:id="rId24" o:title=""/>
                </v:shape>
              </w:pict>
            </w:r>
          </w:p>
          <w:p w:rsidR="00C266FE" w:rsidRDefault="00C266FE" w:rsidP="00F84DBC">
            <w:pPr>
              <w:spacing w:after="0" w:line="240" w:lineRule="auto"/>
              <w:rPr>
                <w:sz w:val="32"/>
                <w:szCs w:val="32"/>
              </w:rPr>
            </w:pPr>
          </w:p>
          <w:p w:rsidR="00C266FE" w:rsidRDefault="00C266FE" w:rsidP="00F84DBC">
            <w:pPr>
              <w:spacing w:after="0" w:line="240" w:lineRule="auto"/>
              <w:jc w:val="center"/>
              <w:rPr>
                <w:bCs/>
                <w:iCs/>
                <w:sz w:val="28"/>
                <w:szCs w:val="28"/>
              </w:rPr>
            </w:pPr>
          </w:p>
          <w:p w:rsidR="00C266FE" w:rsidRPr="00F70179" w:rsidRDefault="00C266FE" w:rsidP="009575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0179">
              <w:rPr>
                <w:rFonts w:ascii="Times New Roman" w:hAnsi="Times New Roman"/>
                <w:bCs/>
                <w:iCs/>
                <w:sz w:val="28"/>
                <w:szCs w:val="28"/>
              </w:rPr>
              <w:t>Рот я открываю</w:t>
            </w:r>
          </w:p>
          <w:p w:rsidR="00C266FE" w:rsidRPr="00F70179" w:rsidRDefault="00C266FE" w:rsidP="00F84D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0179">
              <w:rPr>
                <w:rFonts w:ascii="Times New Roman" w:hAnsi="Times New Roman"/>
                <w:bCs/>
                <w:iCs/>
                <w:sz w:val="28"/>
                <w:szCs w:val="28"/>
              </w:rPr>
              <w:t>Язык кверху поднимаю.</w:t>
            </w:r>
          </w:p>
          <w:p w:rsidR="00C266FE" w:rsidRPr="00F70179" w:rsidRDefault="00C266FE" w:rsidP="00F84D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0179">
              <w:rPr>
                <w:rFonts w:ascii="Times New Roman" w:hAnsi="Times New Roman"/>
                <w:bCs/>
                <w:iCs/>
                <w:sz w:val="28"/>
                <w:szCs w:val="28"/>
              </w:rPr>
              <w:t>К нёбу сильно прижимаю</w:t>
            </w:r>
          </w:p>
          <w:p w:rsidR="00C266FE" w:rsidRPr="00F70179" w:rsidRDefault="00C266FE" w:rsidP="00F84DB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70179">
              <w:rPr>
                <w:rFonts w:ascii="Times New Roman" w:hAnsi="Times New Roman"/>
                <w:bCs/>
                <w:iCs/>
                <w:sz w:val="28"/>
                <w:szCs w:val="28"/>
              </w:rPr>
              <w:t>Получается «ГРИБОК».</w:t>
            </w:r>
          </w:p>
          <w:p w:rsidR="00C266FE" w:rsidRPr="00F70179" w:rsidRDefault="00C266FE" w:rsidP="00F84DB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70179">
              <w:rPr>
                <w:rFonts w:ascii="Times New Roman" w:hAnsi="Times New Roman"/>
                <w:bCs/>
                <w:iCs/>
                <w:sz w:val="28"/>
                <w:szCs w:val="28"/>
              </w:rPr>
              <w:t>(упр. «Грибок»)</w:t>
            </w:r>
          </w:p>
          <w:p w:rsidR="00C266FE" w:rsidRDefault="00C266FE" w:rsidP="00F84DBC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C266FE" w:rsidRDefault="00C266FE" w:rsidP="00F84DBC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C266FE" w:rsidRPr="00F84DBC" w:rsidRDefault="0003704E" w:rsidP="00F84DB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3704E">
              <w:rPr>
                <w:sz w:val="28"/>
                <w:szCs w:val="28"/>
              </w:rPr>
              <w:pict>
                <v:shape id="_x0000_i1044" type="#_x0000_t75" style="width:95.25pt;height:96pt">
                  <v:imagedata r:id="rId25" o:title=""/>
                </v:shape>
              </w:pict>
            </w:r>
          </w:p>
          <w:p w:rsidR="00C266FE" w:rsidRDefault="00C266FE" w:rsidP="00F84DBC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C266FE" w:rsidRDefault="00C266FE" w:rsidP="00F84DBC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C266FE" w:rsidRDefault="0003704E" w:rsidP="00F84DBC">
            <w:pPr>
              <w:spacing w:after="0" w:line="240" w:lineRule="auto"/>
              <w:rPr>
                <w:sz w:val="32"/>
                <w:szCs w:val="32"/>
              </w:rPr>
            </w:pPr>
            <w:r w:rsidRPr="0003704E">
              <w:rPr>
                <w:sz w:val="32"/>
                <w:szCs w:val="32"/>
              </w:rPr>
              <w:lastRenderedPageBreak/>
              <w:pict>
                <v:shape id="_x0000_i1045" type="#_x0000_t75" style="width:126pt;height:132pt">
                  <v:imagedata r:id="rId26" o:title=""/>
                </v:shape>
              </w:pict>
            </w:r>
          </w:p>
          <w:p w:rsidR="00C266FE" w:rsidRDefault="00C266FE" w:rsidP="00F84DBC">
            <w:pPr>
              <w:spacing w:after="0" w:line="240" w:lineRule="auto"/>
              <w:rPr>
                <w:sz w:val="32"/>
                <w:szCs w:val="32"/>
              </w:rPr>
            </w:pPr>
          </w:p>
          <w:p w:rsidR="00C266FE" w:rsidRPr="00F70179" w:rsidRDefault="00C266FE" w:rsidP="00F84D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0179">
              <w:rPr>
                <w:rFonts w:ascii="Times New Roman" w:hAnsi="Times New Roman"/>
                <w:bCs/>
                <w:iCs/>
                <w:sz w:val="28"/>
                <w:szCs w:val="28"/>
              </w:rPr>
              <w:t>Рот я открываю</w:t>
            </w:r>
          </w:p>
          <w:p w:rsidR="00C266FE" w:rsidRPr="00F70179" w:rsidRDefault="00C266FE" w:rsidP="00F84D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0179">
              <w:rPr>
                <w:rFonts w:ascii="Times New Roman" w:hAnsi="Times New Roman"/>
                <w:bCs/>
                <w:iCs/>
                <w:sz w:val="28"/>
                <w:szCs w:val="28"/>
              </w:rPr>
              <w:t>Язык к верху поднимаю.</w:t>
            </w:r>
          </w:p>
          <w:p w:rsidR="00C266FE" w:rsidRPr="00F70179" w:rsidRDefault="00C266FE" w:rsidP="00F84D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0179">
              <w:rPr>
                <w:rFonts w:ascii="Times New Roman" w:hAnsi="Times New Roman"/>
                <w:bCs/>
                <w:iCs/>
                <w:sz w:val="28"/>
                <w:szCs w:val="28"/>
              </w:rPr>
              <w:t>Оближу  губу я быстро</w:t>
            </w:r>
          </w:p>
          <w:p w:rsidR="00C266FE" w:rsidRPr="00F70179" w:rsidRDefault="00C266FE" w:rsidP="00F84D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0179">
              <w:rPr>
                <w:rFonts w:ascii="Times New Roman" w:hAnsi="Times New Roman"/>
                <w:bCs/>
                <w:iCs/>
                <w:sz w:val="28"/>
                <w:szCs w:val="28"/>
              </w:rPr>
              <w:t>Голос  подключаю,</w:t>
            </w:r>
          </w:p>
          <w:p w:rsidR="00C266FE" w:rsidRPr="00F70179" w:rsidRDefault="00C266FE" w:rsidP="00F84DB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70179">
              <w:rPr>
                <w:rFonts w:ascii="Times New Roman" w:hAnsi="Times New Roman"/>
                <w:bCs/>
                <w:iCs/>
                <w:sz w:val="28"/>
                <w:szCs w:val="28"/>
              </w:rPr>
              <w:t>Как индюк «болтаю».</w:t>
            </w:r>
          </w:p>
          <w:p w:rsidR="00C266FE" w:rsidRPr="00F70179" w:rsidRDefault="00C266FE" w:rsidP="00F84DB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70179">
              <w:rPr>
                <w:rFonts w:ascii="Times New Roman" w:hAnsi="Times New Roman"/>
                <w:bCs/>
                <w:iCs/>
                <w:sz w:val="28"/>
                <w:szCs w:val="28"/>
              </w:rPr>
              <w:t>(упр. «Индюк»)</w:t>
            </w:r>
          </w:p>
          <w:p w:rsidR="00C266FE" w:rsidRDefault="00C266FE" w:rsidP="00F84DBC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C266FE" w:rsidRPr="00F84DBC" w:rsidRDefault="0003704E" w:rsidP="00F84DB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3704E">
              <w:rPr>
                <w:sz w:val="28"/>
                <w:szCs w:val="28"/>
              </w:rPr>
              <w:pict>
                <v:shape id="_x0000_i1046" type="#_x0000_t75" style="width:75.75pt;height:74.25pt">
                  <v:imagedata r:id="rId27" o:title=""/>
                </v:shape>
              </w:pict>
            </w:r>
          </w:p>
          <w:p w:rsidR="00C266FE" w:rsidRDefault="00C266FE" w:rsidP="00F84DBC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C266FE" w:rsidRPr="00F84DBC" w:rsidRDefault="00C266FE" w:rsidP="00F84DBC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5494" w:type="dxa"/>
          </w:tcPr>
          <w:p w:rsidR="00C266FE" w:rsidRPr="005E3F7C" w:rsidRDefault="00C266FE" w:rsidP="005E3F7C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C266FE" w:rsidRDefault="0003704E" w:rsidP="00F84DBC">
            <w:pPr>
              <w:spacing w:after="0" w:line="240" w:lineRule="auto"/>
              <w:rPr>
                <w:sz w:val="32"/>
                <w:szCs w:val="32"/>
              </w:rPr>
            </w:pPr>
            <w:r w:rsidRPr="0003704E">
              <w:rPr>
                <w:sz w:val="32"/>
                <w:szCs w:val="32"/>
              </w:rPr>
              <w:pict>
                <v:shape id="_x0000_i1047" type="#_x0000_t75" style="width:92.25pt;height:92.25pt">
                  <v:imagedata r:id="rId28" o:title=""/>
                </v:shape>
              </w:pict>
            </w:r>
          </w:p>
          <w:p w:rsidR="00C266FE" w:rsidRDefault="00C266FE" w:rsidP="00F84DBC">
            <w:pPr>
              <w:spacing w:after="0" w:line="240" w:lineRule="auto"/>
              <w:rPr>
                <w:sz w:val="32"/>
                <w:szCs w:val="32"/>
              </w:rPr>
            </w:pPr>
          </w:p>
          <w:p w:rsidR="00C266FE" w:rsidRDefault="00C266FE" w:rsidP="00F84DBC">
            <w:pPr>
              <w:spacing w:after="0" w:line="240" w:lineRule="auto"/>
              <w:rPr>
                <w:sz w:val="32"/>
                <w:szCs w:val="32"/>
              </w:rPr>
            </w:pPr>
          </w:p>
          <w:p w:rsidR="00C266FE" w:rsidRPr="00F70179" w:rsidRDefault="00C266FE" w:rsidP="00F84D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0179">
              <w:rPr>
                <w:rFonts w:ascii="Times New Roman" w:hAnsi="Times New Roman"/>
                <w:bCs/>
                <w:iCs/>
                <w:sz w:val="28"/>
                <w:szCs w:val="28"/>
              </w:rPr>
              <w:t>Рот я открываю</w:t>
            </w:r>
          </w:p>
          <w:p w:rsidR="00C266FE" w:rsidRPr="00F70179" w:rsidRDefault="00C266FE" w:rsidP="00F84D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0179">
              <w:rPr>
                <w:rFonts w:ascii="Times New Roman" w:hAnsi="Times New Roman"/>
                <w:bCs/>
                <w:iCs/>
                <w:sz w:val="28"/>
                <w:szCs w:val="28"/>
              </w:rPr>
              <w:t>Язык «блинчиком» кладу.</w:t>
            </w:r>
          </w:p>
          <w:p w:rsidR="00C266FE" w:rsidRPr="00F70179" w:rsidRDefault="00C266FE" w:rsidP="00F84D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0179">
              <w:rPr>
                <w:rFonts w:ascii="Times New Roman" w:hAnsi="Times New Roman"/>
                <w:bCs/>
                <w:iCs/>
                <w:sz w:val="28"/>
                <w:szCs w:val="28"/>
              </w:rPr>
              <w:t>Края вверх я поднимаю</w:t>
            </w:r>
          </w:p>
          <w:p w:rsidR="00C266FE" w:rsidRPr="00F70179" w:rsidRDefault="00C266FE" w:rsidP="00F84D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0179">
              <w:rPr>
                <w:rFonts w:ascii="Times New Roman" w:hAnsi="Times New Roman"/>
                <w:bCs/>
                <w:iCs/>
                <w:sz w:val="28"/>
                <w:szCs w:val="28"/>
              </w:rPr>
              <w:t>(рот не закрываю).</w:t>
            </w:r>
          </w:p>
          <w:p w:rsidR="00C266FE" w:rsidRPr="00F70179" w:rsidRDefault="00C266FE" w:rsidP="00F84DB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70179">
              <w:rPr>
                <w:rFonts w:ascii="Times New Roman" w:hAnsi="Times New Roman"/>
                <w:bCs/>
                <w:iCs/>
                <w:sz w:val="28"/>
                <w:szCs w:val="28"/>
              </w:rPr>
              <w:t>«Чашку» чая выпиваю.</w:t>
            </w:r>
          </w:p>
          <w:p w:rsidR="00C266FE" w:rsidRPr="00F70179" w:rsidRDefault="00C266FE" w:rsidP="00F84DB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70179">
              <w:rPr>
                <w:rFonts w:ascii="Times New Roman" w:hAnsi="Times New Roman"/>
                <w:bCs/>
                <w:iCs/>
                <w:sz w:val="28"/>
                <w:szCs w:val="28"/>
              </w:rPr>
              <w:t>(упр. «Чашечка)</w:t>
            </w:r>
          </w:p>
          <w:p w:rsidR="00C266FE" w:rsidRPr="00F84DBC" w:rsidRDefault="00C266FE" w:rsidP="00F84DBC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C266FE" w:rsidRDefault="0003704E" w:rsidP="00F84DBC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03704E">
              <w:rPr>
                <w:sz w:val="32"/>
                <w:szCs w:val="32"/>
              </w:rPr>
              <w:pict>
                <v:shape id="_x0000_i1048" type="#_x0000_t75" style="width:96pt;height:86.25pt">
                  <v:imagedata r:id="rId29" o:title=""/>
                </v:shape>
              </w:pict>
            </w:r>
          </w:p>
          <w:p w:rsidR="00C266FE" w:rsidRDefault="00C266FE" w:rsidP="00F84DBC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C266FE" w:rsidRDefault="00C266FE" w:rsidP="00F84DBC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C266FE" w:rsidRDefault="00C266FE" w:rsidP="00F84DBC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C266FE" w:rsidRPr="00F70179" w:rsidRDefault="0003704E" w:rsidP="009575F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03704E">
              <w:rPr>
                <w:sz w:val="32"/>
                <w:szCs w:val="32"/>
              </w:rPr>
              <w:lastRenderedPageBreak/>
              <w:pict>
                <v:shape id="_x0000_i1049" type="#_x0000_t75" style="width:111.75pt;height:196.5pt">
                  <v:imagedata r:id="rId30" o:title=""/>
                </v:shape>
              </w:pict>
            </w:r>
          </w:p>
          <w:p w:rsidR="00C266FE" w:rsidRDefault="00C266FE" w:rsidP="009575FE">
            <w:pPr>
              <w:spacing w:after="0" w:line="240" w:lineRule="auto"/>
              <w:rPr>
                <w:sz w:val="32"/>
                <w:szCs w:val="32"/>
              </w:rPr>
            </w:pPr>
          </w:p>
          <w:p w:rsidR="00C266FE" w:rsidRPr="00F70179" w:rsidRDefault="00C266FE" w:rsidP="009575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0179">
              <w:rPr>
                <w:rFonts w:ascii="Times New Roman" w:hAnsi="Times New Roman"/>
                <w:bCs/>
                <w:iCs/>
                <w:sz w:val="28"/>
                <w:szCs w:val="28"/>
              </w:rPr>
              <w:t>Широко рот открываю</w:t>
            </w:r>
          </w:p>
          <w:p w:rsidR="00C266FE" w:rsidRPr="00F70179" w:rsidRDefault="00C266FE" w:rsidP="009575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0179">
              <w:rPr>
                <w:rFonts w:ascii="Times New Roman" w:hAnsi="Times New Roman"/>
                <w:bCs/>
                <w:iCs/>
                <w:sz w:val="28"/>
                <w:szCs w:val="28"/>
              </w:rPr>
              <w:t>Язык в маятник я превращаю.</w:t>
            </w:r>
          </w:p>
          <w:p w:rsidR="00C266FE" w:rsidRPr="00F70179" w:rsidRDefault="00C266FE" w:rsidP="009575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0179">
              <w:rPr>
                <w:rFonts w:ascii="Times New Roman" w:hAnsi="Times New Roman"/>
                <w:bCs/>
                <w:iCs/>
                <w:sz w:val="28"/>
                <w:szCs w:val="28"/>
              </w:rPr>
              <w:t>Влево – вправо  им вожу</w:t>
            </w:r>
          </w:p>
          <w:p w:rsidR="00C266FE" w:rsidRPr="00F70179" w:rsidRDefault="00C266FE" w:rsidP="009575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0179">
              <w:rPr>
                <w:rFonts w:ascii="Times New Roman" w:hAnsi="Times New Roman"/>
                <w:bCs/>
                <w:iCs/>
                <w:sz w:val="28"/>
                <w:szCs w:val="28"/>
              </w:rPr>
              <w:t>И часы я завожу.</w:t>
            </w:r>
          </w:p>
          <w:p w:rsidR="00C266FE" w:rsidRPr="009575FE" w:rsidRDefault="00C266FE" w:rsidP="009575FE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F70179">
              <w:rPr>
                <w:rFonts w:ascii="Times New Roman" w:hAnsi="Times New Roman"/>
                <w:sz w:val="32"/>
                <w:szCs w:val="32"/>
              </w:rPr>
              <w:t>(упр. «Часики»)</w:t>
            </w:r>
          </w:p>
        </w:tc>
      </w:tr>
    </w:tbl>
    <w:p w:rsidR="00C266FE" w:rsidRPr="0083148A" w:rsidRDefault="00C266FE" w:rsidP="00555406">
      <w:pPr>
        <w:jc w:val="center"/>
        <w:rPr>
          <w:rFonts w:ascii="Times New Roman" w:hAnsi="Times New Roman"/>
          <w:sz w:val="32"/>
          <w:szCs w:val="32"/>
        </w:rPr>
      </w:pPr>
    </w:p>
    <w:p w:rsidR="00C266FE" w:rsidRDefault="00C266FE" w:rsidP="00555406">
      <w:pPr>
        <w:jc w:val="center"/>
        <w:rPr>
          <w:i/>
          <w:sz w:val="40"/>
          <w:szCs w:val="40"/>
        </w:rPr>
      </w:pPr>
      <w:r>
        <w:rPr>
          <w:i/>
          <w:sz w:val="40"/>
          <w:szCs w:val="40"/>
        </w:rPr>
        <w:t>Необычная зарядка на развитие речевого аппарата.</w:t>
      </w:r>
    </w:p>
    <w:p w:rsidR="00C266FE" w:rsidRDefault="00C266FE" w:rsidP="00BB42D6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Что нужно делать:</w:t>
      </w:r>
    </w:p>
    <w:p w:rsidR="00C266FE" w:rsidRDefault="00C266FE" w:rsidP="00BB42D6">
      <w:pPr>
        <w:rPr>
          <w:rFonts w:ascii="Times New Roman" w:hAnsi="Times New Roman"/>
          <w:sz w:val="32"/>
          <w:szCs w:val="32"/>
        </w:rPr>
      </w:pPr>
      <w:r w:rsidRPr="00BB42D6">
        <w:rPr>
          <w:rFonts w:ascii="Times New Roman" w:hAnsi="Times New Roman"/>
          <w:sz w:val="32"/>
          <w:szCs w:val="32"/>
        </w:rPr>
        <w:t>*</w:t>
      </w:r>
      <w:r>
        <w:rPr>
          <w:rFonts w:ascii="Times New Roman" w:hAnsi="Times New Roman"/>
          <w:sz w:val="32"/>
          <w:szCs w:val="32"/>
        </w:rPr>
        <w:t xml:space="preserve"> жевать мясо (а не только сосиски и котлеты);</w:t>
      </w:r>
    </w:p>
    <w:p w:rsidR="00C266FE" w:rsidRDefault="00C266FE" w:rsidP="00BB42D6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* жевать сырые овощи (редис, морковь);</w:t>
      </w:r>
    </w:p>
    <w:p w:rsidR="00C266FE" w:rsidRDefault="00C266FE" w:rsidP="00BB42D6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* лизать языком с блюдца варенье, сметану, йогурт – для того , чтобы сделать язычок широким);</w:t>
      </w:r>
    </w:p>
    <w:p w:rsidR="00C266FE" w:rsidRDefault="00C266FE" w:rsidP="00BB42D6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* полоскать рот;</w:t>
      </w:r>
    </w:p>
    <w:p w:rsidR="00C266FE" w:rsidRDefault="00C266FE" w:rsidP="00BB42D6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* жевать боковыми зубами;</w:t>
      </w:r>
    </w:p>
    <w:p w:rsidR="00C266FE" w:rsidRPr="00BB42D6" w:rsidRDefault="00C266FE" w:rsidP="00BB42D6">
      <w:pPr>
        <w:rPr>
          <w:i/>
          <w:sz w:val="40"/>
          <w:szCs w:val="40"/>
        </w:rPr>
      </w:pPr>
      <w:r>
        <w:rPr>
          <w:rFonts w:ascii="Times New Roman" w:hAnsi="Times New Roman"/>
          <w:sz w:val="32"/>
          <w:szCs w:val="32"/>
        </w:rPr>
        <w:t>* лизать эскимо.</w:t>
      </w:r>
      <w:r>
        <w:rPr>
          <w:i/>
          <w:sz w:val="40"/>
          <w:szCs w:val="40"/>
        </w:rPr>
        <w:t xml:space="preserve"> </w:t>
      </w:r>
    </w:p>
    <w:p w:rsidR="00C266FE" w:rsidRDefault="00C266FE">
      <w:pPr>
        <w:rPr>
          <w:sz w:val="32"/>
          <w:szCs w:val="32"/>
        </w:rPr>
      </w:pPr>
    </w:p>
    <w:p w:rsidR="00C266FE" w:rsidRDefault="00C266FE">
      <w:pPr>
        <w:rPr>
          <w:sz w:val="32"/>
          <w:szCs w:val="32"/>
        </w:rPr>
      </w:pPr>
    </w:p>
    <w:p w:rsidR="00C266FE" w:rsidRDefault="00C266FE" w:rsidP="0083148A">
      <w:pPr>
        <w:rPr>
          <w:rFonts w:ascii="Times New Roman" w:hAnsi="Times New Roman"/>
          <w:sz w:val="32"/>
          <w:szCs w:val="32"/>
        </w:rPr>
      </w:pPr>
    </w:p>
    <w:p w:rsidR="00625FD2" w:rsidRPr="00F6381B" w:rsidRDefault="00625FD2" w:rsidP="00625FD2">
      <w:pPr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F6381B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lastRenderedPageBreak/>
        <w:t>АРТИКУЛЯЦИОННАЯ ГИМНАСТИКА</w:t>
      </w:r>
    </w:p>
    <w:p w:rsidR="00625FD2" w:rsidRDefault="00625FD2" w:rsidP="00625FD2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5FD2" w:rsidRPr="00F6381B" w:rsidRDefault="00625FD2" w:rsidP="00625FD2">
      <w:pP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F6381B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ДЛЯ ЧЕГО?</w:t>
      </w:r>
    </w:p>
    <w:p w:rsidR="00625FD2" w:rsidRDefault="00625FD2" w:rsidP="00625FD2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D32C4A">
        <w:rPr>
          <w:rFonts w:ascii="Times New Roman" w:eastAsia="Times New Roman" w:hAnsi="Times New Roman"/>
          <w:sz w:val="28"/>
          <w:szCs w:val="28"/>
          <w:lang w:eastAsia="ru-RU"/>
        </w:rPr>
        <w:t>Чтобы ребёнок научился произносить сложные звуки, его губы и язык должны быть сильными и гибкими, долго удерживать необходимое положение, без труда совершать многократные переходы от одного движения к другому. Всему этому поможет научиться артикуляционная гимнастика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D32C4A">
        <w:rPr>
          <w:rFonts w:ascii="Times New Roman" w:eastAsia="Times New Roman" w:hAnsi="Times New Roman"/>
          <w:sz w:val="28"/>
          <w:szCs w:val="28"/>
          <w:lang w:eastAsia="ru-RU"/>
        </w:rPr>
        <w:t xml:space="preserve">Благодаря своевременным занятиям артикуляционной гимнастикой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дети смогут овладеть правильным произношением гораздо быстрее и эффективнее: д</w:t>
      </w:r>
      <w:r w:rsidRPr="00D32C4A">
        <w:rPr>
          <w:rFonts w:ascii="Times New Roman" w:eastAsia="Times New Roman" w:hAnsi="Times New Roman"/>
          <w:sz w:val="28"/>
          <w:szCs w:val="28"/>
          <w:lang w:eastAsia="ru-RU"/>
        </w:rPr>
        <w:t xml:space="preserve">ети смогут быстрее преодолеть свои речевые дефекты,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ведь </w:t>
      </w:r>
      <w:r w:rsidRPr="00D32C4A">
        <w:rPr>
          <w:rFonts w:ascii="Times New Roman" w:eastAsia="Times New Roman" w:hAnsi="Times New Roman"/>
          <w:sz w:val="28"/>
          <w:szCs w:val="28"/>
          <w:lang w:eastAsia="ru-RU"/>
        </w:rPr>
        <w:t>их мышцы будут уже подготовлены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 воспроизведению звуков</w:t>
      </w:r>
      <w:r w:rsidRPr="00D32C4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625FD2" w:rsidRPr="00F6381B" w:rsidRDefault="00625FD2" w:rsidP="00625FD2">
      <w:pP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F6381B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КАК?</w:t>
      </w:r>
    </w:p>
    <w:p w:rsidR="00625FD2" w:rsidRDefault="00625FD2" w:rsidP="00625FD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Занимаемся</w:t>
      </w:r>
      <w:r w:rsidRPr="00D32C4A">
        <w:rPr>
          <w:rFonts w:ascii="Times New Roman" w:eastAsia="Times New Roman" w:hAnsi="Times New Roman"/>
          <w:sz w:val="28"/>
          <w:szCs w:val="28"/>
          <w:lang w:eastAsia="ru-RU"/>
        </w:rPr>
        <w:t xml:space="preserve"> с ребенком ежедневно по 5-7 минут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                                   </w:t>
      </w:r>
      <w:r w:rsidRPr="00D32C4A">
        <w:rPr>
          <w:rFonts w:ascii="Times New Roman" w:eastAsia="Times New Roman" w:hAnsi="Times New Roman"/>
          <w:sz w:val="28"/>
          <w:szCs w:val="28"/>
          <w:lang w:eastAsia="ru-RU"/>
        </w:rPr>
        <w:t xml:space="preserve"> Сначала упражнения надо выполнять медленно, перед зеркалом, так как ребёнку необходим зрительный контроль. После того, как он немного освоится, зеркало можно убрать. Полезно задавать ребёнку наводящие вопросы. Например: что делают губы? Что делает язычок? Где он находится (вверху или внизу)? Затем темп упражнений можно увеличить и выполнять их под счёт. Но при этом следить за тем, чтобы упражнения выполнялись точно и плавно, иначе занятия не имеют смысла.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25FD2" w:rsidRDefault="00625FD2" w:rsidP="00625FD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2C4A">
        <w:rPr>
          <w:rFonts w:ascii="Times New Roman" w:eastAsia="Times New Roman" w:hAnsi="Times New Roman"/>
          <w:sz w:val="28"/>
          <w:szCs w:val="28"/>
          <w:lang w:eastAsia="ru-RU"/>
        </w:rPr>
        <w:t>Если во время занятий язычок у ребёнка дрожит, слишком напряжён, отклоняется в сторону, и малыш не может удержать нужное положение даже короткое время, нужно выбрать более лёгкие упражнения на расслабление мышечного тонуса, сделать специальный расслабляющий массаж.  </w:t>
      </w:r>
    </w:p>
    <w:p w:rsidR="00625FD2" w:rsidRDefault="00625FD2" w:rsidP="00625FD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625FD2" w:rsidRDefault="00625FD2" w:rsidP="00625FD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625FD2" w:rsidRDefault="00625FD2" w:rsidP="00625FD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625FD2" w:rsidRDefault="00625FD2" w:rsidP="00625FD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625FD2" w:rsidRDefault="00625FD2" w:rsidP="00625FD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625FD2" w:rsidRDefault="00625FD2" w:rsidP="00625FD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625FD2" w:rsidRDefault="00625FD2" w:rsidP="00625FD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625FD2" w:rsidRPr="00F6381B" w:rsidRDefault="00625FD2" w:rsidP="00625FD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F6381B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ДЛЯ КАЖДОГО ЗВУКА СУЩЕСТВУЕТ СВОЙ КОМПЛЕКС УПРАЖНЕНИЙ.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09"/>
        <w:gridCol w:w="2268"/>
        <w:gridCol w:w="5919"/>
      </w:tblGrid>
      <w:tr w:rsidR="00625FD2" w:rsidRPr="00B82E21" w:rsidTr="00625FD2">
        <w:tc>
          <w:tcPr>
            <w:tcW w:w="1384" w:type="dxa"/>
          </w:tcPr>
          <w:p w:rsidR="00625FD2" w:rsidRPr="00625FD2" w:rsidRDefault="00625FD2" w:rsidP="00625FD2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ГРУППА ЗВУКОВ</w:t>
            </w:r>
          </w:p>
        </w:tc>
        <w:tc>
          <w:tcPr>
            <w:tcW w:w="2268" w:type="dxa"/>
          </w:tcPr>
          <w:p w:rsidR="00625FD2" w:rsidRPr="00625FD2" w:rsidRDefault="00625FD2" w:rsidP="00625FD2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5919" w:type="dxa"/>
          </w:tcPr>
          <w:p w:rsidR="00625FD2" w:rsidRPr="00625FD2" w:rsidRDefault="00625FD2" w:rsidP="00625FD2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ОПИСАНИЕ</w:t>
            </w:r>
          </w:p>
        </w:tc>
      </w:tr>
      <w:tr w:rsidR="00625FD2" w:rsidRPr="00B82E21" w:rsidTr="00625FD2">
        <w:tc>
          <w:tcPr>
            <w:tcW w:w="1384" w:type="dxa"/>
            <w:vMerge w:val="restart"/>
            <w:textDirection w:val="btLr"/>
            <w:vAlign w:val="center"/>
          </w:tcPr>
          <w:p w:rsidR="00625FD2" w:rsidRPr="00625FD2" w:rsidRDefault="00625FD2" w:rsidP="00625FD2">
            <w:pPr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Упражнения на постановку  свистящих звуков</w:t>
            </w:r>
          </w:p>
        </w:tc>
        <w:tc>
          <w:tcPr>
            <w:tcW w:w="2268" w:type="dxa"/>
          </w:tcPr>
          <w:p w:rsidR="00625FD2" w:rsidRPr="00625FD2" w:rsidRDefault="00625FD2" w:rsidP="00625FD2">
            <w:pPr>
              <w:spacing w:before="100" w:before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«Загнать мяч в </w:t>
            </w:r>
            <w:r w:rsidRPr="00625F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ворота»</w:t>
            </w:r>
          </w:p>
        </w:tc>
        <w:tc>
          <w:tcPr>
            <w:tcW w:w="5919" w:type="dxa"/>
          </w:tcPr>
          <w:p w:rsidR="00625FD2" w:rsidRPr="00625FD2" w:rsidRDefault="00625FD2" w:rsidP="00625FD2">
            <w:pPr>
              <w:spacing w:before="100" w:before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Вытянуть губы трубочкой и длительно дуть на </w:t>
            </w:r>
            <w:r w:rsidRPr="00625F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ватный шарик (лежит на столе перед ребёнком, загоняя его между двумя кубиками)</w:t>
            </w:r>
          </w:p>
        </w:tc>
      </w:tr>
      <w:tr w:rsidR="00625FD2" w:rsidRPr="00B82E21" w:rsidTr="00625FD2">
        <w:tc>
          <w:tcPr>
            <w:tcW w:w="1384" w:type="dxa"/>
            <w:vMerge/>
          </w:tcPr>
          <w:p w:rsidR="00625FD2" w:rsidRPr="00625FD2" w:rsidRDefault="00625FD2" w:rsidP="00AE46F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625FD2" w:rsidRPr="00625FD2" w:rsidRDefault="00625FD2" w:rsidP="00625FD2">
            <w:pPr>
              <w:spacing w:before="100" w:before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«Кто дальше загонит мяч?»</w:t>
            </w:r>
          </w:p>
          <w:p w:rsidR="00625FD2" w:rsidRPr="00625FD2" w:rsidRDefault="00625FD2" w:rsidP="00625FD2">
            <w:pPr>
              <w:spacing w:before="100" w:before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19" w:type="dxa"/>
          </w:tcPr>
          <w:p w:rsidR="00625FD2" w:rsidRPr="00625FD2" w:rsidRDefault="00625FD2" w:rsidP="00625FD2">
            <w:pPr>
              <w:spacing w:before="100" w:before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Улыбнуться. Положить широкий передний край языка на нижнюю губу, и как бы произнося длительный звук Ф сдуть ватку на противоположный край стола.</w:t>
            </w:r>
          </w:p>
        </w:tc>
      </w:tr>
      <w:tr w:rsidR="00625FD2" w:rsidRPr="00B82E21" w:rsidTr="00625FD2">
        <w:tc>
          <w:tcPr>
            <w:tcW w:w="1384" w:type="dxa"/>
            <w:vMerge/>
          </w:tcPr>
          <w:p w:rsidR="00625FD2" w:rsidRPr="00625FD2" w:rsidRDefault="00625FD2" w:rsidP="00AE46F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625FD2" w:rsidRPr="00625FD2" w:rsidRDefault="00625FD2" w:rsidP="00625FD2">
            <w:pPr>
              <w:spacing w:before="100" w:before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"Змейка"</w:t>
            </w:r>
          </w:p>
        </w:tc>
        <w:tc>
          <w:tcPr>
            <w:tcW w:w="5919" w:type="dxa"/>
          </w:tcPr>
          <w:p w:rsidR="00625FD2" w:rsidRPr="00625FD2" w:rsidRDefault="00625FD2" w:rsidP="00625FD2">
            <w:pPr>
              <w:spacing w:before="100" w:before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Рот широко открыть. Язык сильно высунуть вперед, напрячь, сделать узким. Узкий язык максимально выдвигать вперед и убирать  вглубь рта. </w:t>
            </w:r>
          </w:p>
        </w:tc>
      </w:tr>
      <w:tr w:rsidR="00625FD2" w:rsidRPr="00B82E21" w:rsidTr="00625FD2">
        <w:tc>
          <w:tcPr>
            <w:tcW w:w="1384" w:type="dxa"/>
            <w:vMerge/>
          </w:tcPr>
          <w:p w:rsidR="00625FD2" w:rsidRPr="00625FD2" w:rsidRDefault="00625FD2" w:rsidP="00AE46F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625FD2" w:rsidRPr="00625FD2" w:rsidRDefault="00625FD2" w:rsidP="00625FD2">
            <w:pPr>
              <w:spacing w:before="100" w:before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"Лопаточка" </w:t>
            </w:r>
          </w:p>
        </w:tc>
        <w:tc>
          <w:tcPr>
            <w:tcW w:w="5919" w:type="dxa"/>
          </w:tcPr>
          <w:p w:rsidR="00625FD2" w:rsidRPr="00625FD2" w:rsidRDefault="00625FD2" w:rsidP="00625FD2">
            <w:pPr>
              <w:spacing w:before="100" w:before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Широкий язык высунуть, расслабить, положить на нижнюю губу. Следить, чтобы язык не дрожал.  </w:t>
            </w:r>
          </w:p>
        </w:tc>
      </w:tr>
      <w:tr w:rsidR="00625FD2" w:rsidRPr="00B82E21" w:rsidTr="00625FD2">
        <w:tc>
          <w:tcPr>
            <w:tcW w:w="1384" w:type="dxa"/>
            <w:vMerge/>
          </w:tcPr>
          <w:p w:rsidR="00625FD2" w:rsidRPr="00625FD2" w:rsidRDefault="00625FD2" w:rsidP="00AE46F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625FD2" w:rsidRPr="00625FD2" w:rsidRDefault="00625FD2" w:rsidP="00625FD2">
            <w:pPr>
              <w:spacing w:before="100" w:before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«Почистим зубки»</w:t>
            </w:r>
          </w:p>
          <w:p w:rsidR="00625FD2" w:rsidRPr="00625FD2" w:rsidRDefault="00625FD2" w:rsidP="00625FD2">
            <w:pPr>
              <w:spacing w:before="100" w:before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19" w:type="dxa"/>
          </w:tcPr>
          <w:p w:rsidR="00625FD2" w:rsidRPr="00625FD2" w:rsidRDefault="00625FD2" w:rsidP="00625FD2">
            <w:pPr>
              <w:spacing w:before="100" w:before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Улыбнуться. Показать зубы, приоткрыть рот и кончиком языка «почистить» нижние зубы, делая сначала движения языком из стороны в сторону, потом снизу вверх.</w:t>
            </w:r>
          </w:p>
        </w:tc>
      </w:tr>
      <w:tr w:rsidR="00625FD2" w:rsidRPr="00B82E21" w:rsidTr="00625FD2">
        <w:tc>
          <w:tcPr>
            <w:tcW w:w="1384" w:type="dxa"/>
            <w:vMerge/>
          </w:tcPr>
          <w:p w:rsidR="00625FD2" w:rsidRPr="00625FD2" w:rsidRDefault="00625FD2" w:rsidP="00AE46F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625FD2" w:rsidRPr="00625FD2" w:rsidRDefault="00625FD2" w:rsidP="00625FD2">
            <w:pPr>
              <w:spacing w:before="100" w:before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«Горка»</w:t>
            </w:r>
          </w:p>
          <w:p w:rsidR="00625FD2" w:rsidRPr="00625FD2" w:rsidRDefault="00625FD2" w:rsidP="00625FD2">
            <w:pPr>
              <w:spacing w:before="100" w:before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19" w:type="dxa"/>
          </w:tcPr>
          <w:p w:rsidR="00625FD2" w:rsidRPr="00625FD2" w:rsidRDefault="00625FD2" w:rsidP="00625FD2">
            <w:pPr>
              <w:spacing w:before="100" w:before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Рот приоткрыть, улыбнуться. Боковые края языка прижать к верхним коренным зубам. Кончик языка упереть в нижние передние зубы (если подуть, получится звук С).</w:t>
            </w:r>
          </w:p>
        </w:tc>
      </w:tr>
      <w:tr w:rsidR="00625FD2" w:rsidRPr="00B82E21" w:rsidTr="00625FD2">
        <w:tc>
          <w:tcPr>
            <w:tcW w:w="1384" w:type="dxa"/>
            <w:vMerge/>
          </w:tcPr>
          <w:p w:rsidR="00625FD2" w:rsidRPr="00625FD2" w:rsidRDefault="00625FD2" w:rsidP="00AE46F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625FD2" w:rsidRPr="00625FD2" w:rsidRDefault="00625FD2" w:rsidP="00625FD2">
            <w:pPr>
              <w:spacing w:before="100" w:before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"Катушка" </w:t>
            </w:r>
          </w:p>
          <w:p w:rsidR="00625FD2" w:rsidRPr="00625FD2" w:rsidRDefault="00625FD2" w:rsidP="00625FD2">
            <w:pPr>
              <w:spacing w:before="100" w:before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19" w:type="dxa"/>
          </w:tcPr>
          <w:p w:rsidR="00625FD2" w:rsidRPr="00625FD2" w:rsidRDefault="00625FD2" w:rsidP="00625FD2">
            <w:pPr>
              <w:spacing w:before="100" w:before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Кончик языка упереть в нижние передние зубы. Боковые края прижать к верхним коренным зубам. Широкий язык " выкатывать" вперед и убирать вглубь рта.</w:t>
            </w:r>
          </w:p>
        </w:tc>
      </w:tr>
    </w:tbl>
    <w:p w:rsidR="00625FD2" w:rsidRDefault="00625FD2" w:rsidP="00625FD2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5FD2" w:rsidRDefault="00625FD2" w:rsidP="00625FD2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5FD2" w:rsidRDefault="00625FD2" w:rsidP="00625FD2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5FD2" w:rsidRDefault="00625FD2" w:rsidP="00625FD2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5FD2" w:rsidRDefault="00625FD2" w:rsidP="00625FD2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3341" w:rsidRDefault="00EA3341" w:rsidP="00625FD2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3341" w:rsidRDefault="00EA3341" w:rsidP="00625FD2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3341" w:rsidRDefault="00EA3341" w:rsidP="00625FD2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5FD2" w:rsidRDefault="00625FD2" w:rsidP="00625FD2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5FD2" w:rsidRDefault="00625FD2" w:rsidP="00625FD2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5FD2" w:rsidRPr="002F1B8F" w:rsidRDefault="00625FD2" w:rsidP="00625FD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F6381B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ДЛЯ КАЖДОГО ЗВУКА СУЩЕСТВУЕТ СВОЙ КОМПЛЕКС УПРАЖНЕНИЙ.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09"/>
        <w:gridCol w:w="2265"/>
        <w:gridCol w:w="5897"/>
      </w:tblGrid>
      <w:tr w:rsidR="00625FD2" w:rsidRPr="00B82E21" w:rsidTr="00625FD2">
        <w:tc>
          <w:tcPr>
            <w:tcW w:w="1409" w:type="dxa"/>
          </w:tcPr>
          <w:p w:rsidR="00625FD2" w:rsidRPr="00625FD2" w:rsidRDefault="00625FD2" w:rsidP="00625FD2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ГРУППА ЗВУКОВ</w:t>
            </w:r>
          </w:p>
        </w:tc>
        <w:tc>
          <w:tcPr>
            <w:tcW w:w="2265" w:type="dxa"/>
          </w:tcPr>
          <w:p w:rsidR="00625FD2" w:rsidRPr="00625FD2" w:rsidRDefault="00625FD2" w:rsidP="00625FD2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5897" w:type="dxa"/>
          </w:tcPr>
          <w:p w:rsidR="00625FD2" w:rsidRPr="00625FD2" w:rsidRDefault="00625FD2" w:rsidP="00625FD2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ОПИСАНИЕ</w:t>
            </w:r>
          </w:p>
        </w:tc>
      </w:tr>
      <w:tr w:rsidR="00625FD2" w:rsidRPr="00B82E21" w:rsidTr="00625FD2">
        <w:tc>
          <w:tcPr>
            <w:tcW w:w="1409" w:type="dxa"/>
            <w:vMerge w:val="restart"/>
            <w:textDirection w:val="btLr"/>
            <w:vAlign w:val="center"/>
          </w:tcPr>
          <w:p w:rsidR="00625FD2" w:rsidRPr="00625FD2" w:rsidRDefault="00625FD2" w:rsidP="00625FD2">
            <w:pPr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Упражнения на постановку  шипящих звуков</w:t>
            </w:r>
          </w:p>
        </w:tc>
        <w:tc>
          <w:tcPr>
            <w:tcW w:w="2265" w:type="dxa"/>
          </w:tcPr>
          <w:p w:rsidR="00625FD2" w:rsidRPr="00625FD2" w:rsidRDefault="00625FD2" w:rsidP="00625FD2">
            <w:pPr>
              <w:spacing w:before="100" w:before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«Загнать мяч в ворота»</w:t>
            </w:r>
          </w:p>
        </w:tc>
        <w:tc>
          <w:tcPr>
            <w:tcW w:w="5897" w:type="dxa"/>
          </w:tcPr>
          <w:p w:rsidR="00625FD2" w:rsidRPr="00625FD2" w:rsidRDefault="00625FD2" w:rsidP="00625FD2">
            <w:pPr>
              <w:spacing w:before="100" w:before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Вытянуть губы трубочкой и длительно дуть на ватный шарик (лежит на столе перед ребёнком, загоняя его между двумя кубиками)</w:t>
            </w:r>
          </w:p>
        </w:tc>
      </w:tr>
      <w:tr w:rsidR="00625FD2" w:rsidRPr="00B82E21" w:rsidTr="00625FD2">
        <w:tc>
          <w:tcPr>
            <w:tcW w:w="1409" w:type="dxa"/>
            <w:vMerge/>
          </w:tcPr>
          <w:p w:rsidR="00625FD2" w:rsidRPr="00625FD2" w:rsidRDefault="00625FD2" w:rsidP="00AE46F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</w:tcPr>
          <w:p w:rsidR="00625FD2" w:rsidRPr="00625FD2" w:rsidRDefault="00625FD2" w:rsidP="00625FD2">
            <w:pPr>
              <w:spacing w:before="100" w:before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«Кто дальше загонит мяч?»</w:t>
            </w:r>
          </w:p>
          <w:p w:rsidR="00625FD2" w:rsidRPr="00625FD2" w:rsidRDefault="00625FD2" w:rsidP="00625FD2">
            <w:pPr>
              <w:spacing w:before="100" w:before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97" w:type="dxa"/>
          </w:tcPr>
          <w:p w:rsidR="00625FD2" w:rsidRPr="00625FD2" w:rsidRDefault="00625FD2" w:rsidP="00625FD2">
            <w:pPr>
              <w:spacing w:before="100" w:before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Улыбнуться. Положить широкий передний край языка на нижнюю губу, и как бы произнося длительный звук Ф сдуть ватку на противоположный край стола.</w:t>
            </w:r>
          </w:p>
        </w:tc>
      </w:tr>
      <w:tr w:rsidR="00625FD2" w:rsidRPr="00B82E21" w:rsidTr="00625FD2">
        <w:tc>
          <w:tcPr>
            <w:tcW w:w="1409" w:type="dxa"/>
            <w:vMerge/>
          </w:tcPr>
          <w:p w:rsidR="00625FD2" w:rsidRPr="00625FD2" w:rsidRDefault="00625FD2" w:rsidP="00AE46F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</w:tcPr>
          <w:p w:rsidR="00625FD2" w:rsidRPr="00625FD2" w:rsidRDefault="00625FD2" w:rsidP="00625FD2">
            <w:pPr>
              <w:spacing w:before="100" w:before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"Змейка"</w:t>
            </w:r>
          </w:p>
        </w:tc>
        <w:tc>
          <w:tcPr>
            <w:tcW w:w="5897" w:type="dxa"/>
          </w:tcPr>
          <w:p w:rsidR="00625FD2" w:rsidRPr="00625FD2" w:rsidRDefault="00625FD2" w:rsidP="00625FD2">
            <w:pPr>
              <w:spacing w:before="100" w:before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Рот широко открыть. Язык сильно высунуть вперед, напрячь, сделать узким. Узкий язык максимально выдвигать вперед и убирать  вглубь рта. </w:t>
            </w:r>
          </w:p>
        </w:tc>
      </w:tr>
      <w:tr w:rsidR="00625FD2" w:rsidRPr="00B82E21" w:rsidTr="00625FD2">
        <w:tc>
          <w:tcPr>
            <w:tcW w:w="1409" w:type="dxa"/>
            <w:vMerge/>
          </w:tcPr>
          <w:p w:rsidR="00625FD2" w:rsidRPr="00625FD2" w:rsidRDefault="00625FD2" w:rsidP="00AE46F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</w:tcPr>
          <w:p w:rsidR="00625FD2" w:rsidRPr="00625FD2" w:rsidRDefault="00625FD2" w:rsidP="00625FD2">
            <w:pPr>
              <w:spacing w:before="100" w:before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"Лопаточка" </w:t>
            </w:r>
          </w:p>
        </w:tc>
        <w:tc>
          <w:tcPr>
            <w:tcW w:w="5897" w:type="dxa"/>
          </w:tcPr>
          <w:p w:rsidR="00625FD2" w:rsidRPr="00625FD2" w:rsidRDefault="00625FD2" w:rsidP="00625FD2">
            <w:pPr>
              <w:spacing w:before="100" w:before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Широкий язык высунуть, расслабить, положить на нижнюю губу. Следить, чтобы язык не дрожал.  </w:t>
            </w:r>
          </w:p>
        </w:tc>
      </w:tr>
      <w:tr w:rsidR="00625FD2" w:rsidRPr="00B82E21" w:rsidTr="00625FD2">
        <w:tc>
          <w:tcPr>
            <w:tcW w:w="1409" w:type="dxa"/>
            <w:vMerge/>
          </w:tcPr>
          <w:p w:rsidR="00625FD2" w:rsidRPr="00625FD2" w:rsidRDefault="00625FD2" w:rsidP="00AE46F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</w:tcPr>
          <w:p w:rsidR="00625FD2" w:rsidRPr="00625FD2" w:rsidRDefault="00625FD2" w:rsidP="00625FD2">
            <w:pPr>
              <w:spacing w:before="100" w:before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"Трубочка" </w:t>
            </w:r>
          </w:p>
          <w:p w:rsidR="00625FD2" w:rsidRPr="00625FD2" w:rsidRDefault="00625FD2" w:rsidP="00625FD2">
            <w:pPr>
              <w:spacing w:before="100" w:before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97" w:type="dxa"/>
          </w:tcPr>
          <w:p w:rsidR="00625FD2" w:rsidRPr="00625FD2" w:rsidRDefault="00625FD2" w:rsidP="00625FD2">
            <w:pPr>
              <w:spacing w:before="100" w:before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Высунуть широкий язык. Боковые края языка загнуть вверх. Подуть в получившуюся трубочку. Выполнять в медленном темпе</w:t>
            </w:r>
          </w:p>
        </w:tc>
      </w:tr>
      <w:tr w:rsidR="00625FD2" w:rsidRPr="00B82E21" w:rsidTr="00625FD2">
        <w:tc>
          <w:tcPr>
            <w:tcW w:w="1409" w:type="dxa"/>
            <w:vMerge/>
          </w:tcPr>
          <w:p w:rsidR="00625FD2" w:rsidRPr="00625FD2" w:rsidRDefault="00625FD2" w:rsidP="00AE46F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</w:tcPr>
          <w:p w:rsidR="00625FD2" w:rsidRPr="00625FD2" w:rsidRDefault="00625FD2" w:rsidP="00625FD2">
            <w:pPr>
              <w:spacing w:before="100" w:before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"Вкусное варенье" </w:t>
            </w:r>
          </w:p>
        </w:tc>
        <w:tc>
          <w:tcPr>
            <w:tcW w:w="5897" w:type="dxa"/>
          </w:tcPr>
          <w:p w:rsidR="00625FD2" w:rsidRPr="00625FD2" w:rsidRDefault="00625FD2" w:rsidP="00625FD2">
            <w:pPr>
              <w:spacing w:before="100" w:before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Высунуть широкий язык, облизывать верхнюю губу и убрать язык вглубь рта. </w:t>
            </w:r>
          </w:p>
        </w:tc>
      </w:tr>
      <w:tr w:rsidR="00625FD2" w:rsidRPr="00B82E21" w:rsidTr="00625FD2">
        <w:tc>
          <w:tcPr>
            <w:tcW w:w="1409" w:type="dxa"/>
            <w:vMerge/>
          </w:tcPr>
          <w:p w:rsidR="00625FD2" w:rsidRPr="00625FD2" w:rsidRDefault="00625FD2" w:rsidP="00AE46F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</w:tcPr>
          <w:p w:rsidR="00625FD2" w:rsidRPr="00625FD2" w:rsidRDefault="00625FD2" w:rsidP="00625FD2">
            <w:pPr>
              <w:spacing w:before="100" w:before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"Чашечка" </w:t>
            </w:r>
          </w:p>
        </w:tc>
        <w:tc>
          <w:tcPr>
            <w:tcW w:w="5897" w:type="dxa"/>
          </w:tcPr>
          <w:p w:rsidR="00625FD2" w:rsidRPr="00625FD2" w:rsidRDefault="00625FD2" w:rsidP="00625FD2">
            <w:pPr>
              <w:spacing w:before="100" w:before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Рот широко открыть. Широкий язык поднять кверху. Потянуться к верхним зубам, но не касаться их. </w:t>
            </w:r>
          </w:p>
        </w:tc>
      </w:tr>
      <w:tr w:rsidR="00625FD2" w:rsidRPr="00B82E21" w:rsidTr="00625FD2">
        <w:tc>
          <w:tcPr>
            <w:tcW w:w="1409" w:type="dxa"/>
            <w:vMerge/>
          </w:tcPr>
          <w:p w:rsidR="00625FD2" w:rsidRPr="00625FD2" w:rsidRDefault="00625FD2" w:rsidP="00AE46F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</w:tcPr>
          <w:p w:rsidR="00625FD2" w:rsidRPr="00625FD2" w:rsidRDefault="00625FD2" w:rsidP="00625FD2">
            <w:pPr>
              <w:spacing w:before="100" w:before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«Маляр»</w:t>
            </w:r>
          </w:p>
          <w:p w:rsidR="00625FD2" w:rsidRPr="00625FD2" w:rsidRDefault="00625FD2" w:rsidP="00625FD2">
            <w:pPr>
              <w:spacing w:before="100" w:before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897" w:type="dxa"/>
          </w:tcPr>
          <w:p w:rsidR="00625FD2" w:rsidRPr="00625FD2" w:rsidRDefault="00625FD2" w:rsidP="00625FD2">
            <w:pPr>
              <w:spacing w:before="100" w:before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Рот широко открыть. Широкий язык поднять кверху. Медленно ведём язычком по нёбу от зубов вглубь ротовой полости и обратно (белим потолок).</w:t>
            </w:r>
          </w:p>
        </w:tc>
      </w:tr>
      <w:tr w:rsidR="00625FD2" w:rsidRPr="00B82E21" w:rsidTr="00625FD2">
        <w:tc>
          <w:tcPr>
            <w:tcW w:w="1409" w:type="dxa"/>
            <w:vMerge/>
          </w:tcPr>
          <w:p w:rsidR="00625FD2" w:rsidRPr="00625FD2" w:rsidRDefault="00625FD2" w:rsidP="00AE46F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</w:tcPr>
          <w:p w:rsidR="00625FD2" w:rsidRPr="00625FD2" w:rsidRDefault="00625FD2" w:rsidP="00625FD2">
            <w:pPr>
              <w:spacing w:before="100" w:before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"Лошадка" </w:t>
            </w:r>
          </w:p>
        </w:tc>
        <w:tc>
          <w:tcPr>
            <w:tcW w:w="5897" w:type="dxa"/>
          </w:tcPr>
          <w:p w:rsidR="00625FD2" w:rsidRPr="00625FD2" w:rsidRDefault="00625FD2" w:rsidP="00625FD2">
            <w:pPr>
              <w:spacing w:before="100" w:before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Цокать языком. Тянуть подъязычную связку.  </w:t>
            </w:r>
          </w:p>
        </w:tc>
      </w:tr>
      <w:tr w:rsidR="00625FD2" w:rsidRPr="00B82E21" w:rsidTr="00625FD2">
        <w:tc>
          <w:tcPr>
            <w:tcW w:w="1409" w:type="dxa"/>
            <w:vMerge/>
          </w:tcPr>
          <w:p w:rsidR="00625FD2" w:rsidRPr="00625FD2" w:rsidRDefault="00625FD2" w:rsidP="00AE46F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</w:tcPr>
          <w:p w:rsidR="00625FD2" w:rsidRPr="00625FD2" w:rsidRDefault="00625FD2" w:rsidP="00625FD2">
            <w:pPr>
              <w:spacing w:before="100" w:before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"Грибок" </w:t>
            </w:r>
          </w:p>
        </w:tc>
        <w:tc>
          <w:tcPr>
            <w:tcW w:w="5897" w:type="dxa"/>
          </w:tcPr>
          <w:p w:rsidR="00625FD2" w:rsidRPr="00625FD2" w:rsidRDefault="00625FD2" w:rsidP="00625FD2">
            <w:pPr>
              <w:spacing w:before="100" w:before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Открыть  рот. Присосать язык к небу. Не отрывая язык от неба, сильно оттягивать вниз нижнюю челюсть</w:t>
            </w:r>
          </w:p>
        </w:tc>
      </w:tr>
    </w:tbl>
    <w:p w:rsidR="00625FD2" w:rsidRDefault="00625FD2" w:rsidP="00625FD2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5FD2" w:rsidRDefault="00625FD2" w:rsidP="00625FD2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5FD2" w:rsidRDefault="00625FD2" w:rsidP="00625FD2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5FD2" w:rsidRPr="002F1B8F" w:rsidRDefault="00625FD2" w:rsidP="00625FD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F6381B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ДЛЯ КАЖДОГО ЗВУКА СУЩЕСТВУЕТ СВОЙ КОМПЛЕКС УПРАЖНЕНИЙ.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09"/>
        <w:gridCol w:w="2265"/>
        <w:gridCol w:w="5897"/>
      </w:tblGrid>
      <w:tr w:rsidR="00625FD2" w:rsidRPr="002F1B8F" w:rsidTr="00625FD2">
        <w:trPr>
          <w:trHeight w:val="657"/>
        </w:trPr>
        <w:tc>
          <w:tcPr>
            <w:tcW w:w="1409" w:type="dxa"/>
          </w:tcPr>
          <w:p w:rsidR="00625FD2" w:rsidRPr="00625FD2" w:rsidRDefault="00625FD2" w:rsidP="00625FD2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ЗВУКОВ</w:t>
            </w:r>
          </w:p>
        </w:tc>
        <w:tc>
          <w:tcPr>
            <w:tcW w:w="2265" w:type="dxa"/>
          </w:tcPr>
          <w:p w:rsidR="00625FD2" w:rsidRPr="00625FD2" w:rsidRDefault="00625FD2" w:rsidP="00625FD2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5897" w:type="dxa"/>
          </w:tcPr>
          <w:p w:rsidR="00625FD2" w:rsidRPr="00625FD2" w:rsidRDefault="00625FD2" w:rsidP="00625FD2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ОПИСАНИЕ</w:t>
            </w:r>
          </w:p>
        </w:tc>
      </w:tr>
      <w:tr w:rsidR="00625FD2" w:rsidRPr="002F1B8F" w:rsidTr="00625FD2">
        <w:tc>
          <w:tcPr>
            <w:tcW w:w="1409" w:type="dxa"/>
            <w:vMerge w:val="restart"/>
            <w:textDirection w:val="btLr"/>
            <w:vAlign w:val="center"/>
          </w:tcPr>
          <w:p w:rsidR="00625FD2" w:rsidRPr="00625FD2" w:rsidRDefault="00625FD2" w:rsidP="00625FD2">
            <w:pPr>
              <w:spacing w:after="0" w:line="240" w:lineRule="atLeast"/>
              <w:ind w:left="113" w:right="113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Упражнения на постановку  сонорных звуков Л-ЛЬ-Р-РЬ</w:t>
            </w:r>
          </w:p>
        </w:tc>
        <w:tc>
          <w:tcPr>
            <w:tcW w:w="2265" w:type="dxa"/>
          </w:tcPr>
          <w:p w:rsidR="00625FD2" w:rsidRPr="00625FD2" w:rsidRDefault="00625FD2" w:rsidP="00625FD2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"Лопаточка" </w:t>
            </w:r>
          </w:p>
        </w:tc>
        <w:tc>
          <w:tcPr>
            <w:tcW w:w="5897" w:type="dxa"/>
          </w:tcPr>
          <w:p w:rsidR="00625FD2" w:rsidRPr="00625FD2" w:rsidRDefault="00625FD2" w:rsidP="00625FD2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Широкий язык высунуть, расслабить, положить на нижнюю губу. Следить, чтобы язык не дрожал.  </w:t>
            </w:r>
          </w:p>
        </w:tc>
      </w:tr>
      <w:tr w:rsidR="00625FD2" w:rsidRPr="002F1B8F" w:rsidTr="00625FD2">
        <w:tc>
          <w:tcPr>
            <w:tcW w:w="1409" w:type="dxa"/>
            <w:vMerge/>
          </w:tcPr>
          <w:p w:rsidR="00625FD2" w:rsidRPr="00625FD2" w:rsidRDefault="00625FD2" w:rsidP="00625FD2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</w:tcPr>
          <w:p w:rsidR="00625FD2" w:rsidRPr="00625FD2" w:rsidRDefault="00625FD2" w:rsidP="00625FD2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"Чашечка" </w:t>
            </w:r>
          </w:p>
        </w:tc>
        <w:tc>
          <w:tcPr>
            <w:tcW w:w="5897" w:type="dxa"/>
          </w:tcPr>
          <w:p w:rsidR="00625FD2" w:rsidRPr="00625FD2" w:rsidRDefault="00625FD2" w:rsidP="00625FD2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Рот широко открыть. Широкий язык поднять кверху. Потянуться к верхним зубам, но не касаться их. </w:t>
            </w:r>
          </w:p>
        </w:tc>
      </w:tr>
      <w:tr w:rsidR="00625FD2" w:rsidRPr="002F1B8F" w:rsidTr="00625FD2">
        <w:tc>
          <w:tcPr>
            <w:tcW w:w="1409" w:type="dxa"/>
            <w:vMerge/>
          </w:tcPr>
          <w:p w:rsidR="00625FD2" w:rsidRPr="00625FD2" w:rsidRDefault="00625FD2" w:rsidP="00625FD2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</w:tcPr>
          <w:p w:rsidR="00625FD2" w:rsidRPr="00625FD2" w:rsidRDefault="00625FD2" w:rsidP="00625FD2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«Маляр»</w:t>
            </w:r>
          </w:p>
          <w:p w:rsidR="00625FD2" w:rsidRPr="00625FD2" w:rsidRDefault="00625FD2" w:rsidP="00625FD2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897" w:type="dxa"/>
          </w:tcPr>
          <w:p w:rsidR="00625FD2" w:rsidRPr="00625FD2" w:rsidRDefault="00625FD2" w:rsidP="00625FD2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Рот широко открыть. Широкий язык поднять кверху. Медленно ведём язычком по нёбу от зубов вглубь ротовой полости и обратно (белим потолок).</w:t>
            </w:r>
          </w:p>
        </w:tc>
      </w:tr>
      <w:tr w:rsidR="00625FD2" w:rsidRPr="002F1B8F" w:rsidTr="00625FD2">
        <w:tc>
          <w:tcPr>
            <w:tcW w:w="1409" w:type="dxa"/>
            <w:vMerge/>
          </w:tcPr>
          <w:p w:rsidR="00625FD2" w:rsidRPr="00625FD2" w:rsidRDefault="00625FD2" w:rsidP="00625FD2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</w:tcPr>
          <w:p w:rsidR="00625FD2" w:rsidRPr="00625FD2" w:rsidRDefault="00625FD2" w:rsidP="00625FD2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"Лошадка" </w:t>
            </w:r>
          </w:p>
        </w:tc>
        <w:tc>
          <w:tcPr>
            <w:tcW w:w="5897" w:type="dxa"/>
          </w:tcPr>
          <w:p w:rsidR="00625FD2" w:rsidRPr="00625FD2" w:rsidRDefault="00625FD2" w:rsidP="00625FD2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Цокать языком. Тянуть подъязычную связку.  </w:t>
            </w:r>
          </w:p>
        </w:tc>
      </w:tr>
      <w:tr w:rsidR="00625FD2" w:rsidRPr="002F1B8F" w:rsidTr="00625FD2">
        <w:tc>
          <w:tcPr>
            <w:tcW w:w="1409" w:type="dxa"/>
            <w:vMerge/>
          </w:tcPr>
          <w:p w:rsidR="00625FD2" w:rsidRPr="00625FD2" w:rsidRDefault="00625FD2" w:rsidP="00625FD2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</w:tcPr>
          <w:p w:rsidR="00625FD2" w:rsidRPr="00625FD2" w:rsidRDefault="00625FD2" w:rsidP="00625FD2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"Грибок" </w:t>
            </w:r>
          </w:p>
        </w:tc>
        <w:tc>
          <w:tcPr>
            <w:tcW w:w="5897" w:type="dxa"/>
          </w:tcPr>
          <w:p w:rsidR="00625FD2" w:rsidRPr="00625FD2" w:rsidRDefault="00625FD2" w:rsidP="00625FD2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Открыть  рот. Присосать язык к небу. Не отрывая язык от неба, сильно оттягивать вниз нижнюю челюсть</w:t>
            </w:r>
          </w:p>
        </w:tc>
      </w:tr>
      <w:tr w:rsidR="00625FD2" w:rsidRPr="002F1B8F" w:rsidTr="00625FD2">
        <w:tc>
          <w:tcPr>
            <w:tcW w:w="1409" w:type="dxa"/>
            <w:vMerge/>
          </w:tcPr>
          <w:p w:rsidR="00625FD2" w:rsidRPr="00625FD2" w:rsidRDefault="00625FD2" w:rsidP="00625FD2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</w:tcPr>
          <w:p w:rsidR="00625FD2" w:rsidRPr="00625FD2" w:rsidRDefault="00625FD2" w:rsidP="00625FD2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«Пароход»</w:t>
            </w:r>
          </w:p>
        </w:tc>
        <w:tc>
          <w:tcPr>
            <w:tcW w:w="5897" w:type="dxa"/>
          </w:tcPr>
          <w:p w:rsidR="00625FD2" w:rsidRPr="00625FD2" w:rsidRDefault="00625FD2" w:rsidP="00625FD2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Улыбнуться, приоткрыть рот, слегка прикусить кончик языка и  подуть /длительно произносить звук Ы/ (гудит пароход), получается звук Л.</w:t>
            </w:r>
          </w:p>
        </w:tc>
      </w:tr>
      <w:tr w:rsidR="00625FD2" w:rsidRPr="002F1B8F" w:rsidTr="00625FD2">
        <w:tc>
          <w:tcPr>
            <w:tcW w:w="1409" w:type="dxa"/>
            <w:vMerge/>
          </w:tcPr>
          <w:p w:rsidR="00625FD2" w:rsidRPr="00625FD2" w:rsidRDefault="00625FD2" w:rsidP="00625FD2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</w:tcPr>
          <w:p w:rsidR="00625FD2" w:rsidRPr="00625FD2" w:rsidRDefault="00625FD2" w:rsidP="00625FD2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«Барабанщик»</w:t>
            </w:r>
          </w:p>
          <w:p w:rsidR="00625FD2" w:rsidRPr="00625FD2" w:rsidRDefault="00625FD2" w:rsidP="00625FD2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97" w:type="dxa"/>
          </w:tcPr>
          <w:p w:rsidR="00625FD2" w:rsidRPr="00625FD2" w:rsidRDefault="00625FD2" w:rsidP="00625FD2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Улыбнуться, приоткрыть рот, в разном темпе произносить звук Т. Следить, чтобы двигался только кончик языка, челюсть при выполнении упражнения не двигается.</w:t>
            </w:r>
          </w:p>
        </w:tc>
      </w:tr>
      <w:tr w:rsidR="00625FD2" w:rsidRPr="002F1B8F" w:rsidTr="00625FD2">
        <w:tc>
          <w:tcPr>
            <w:tcW w:w="1409" w:type="dxa"/>
            <w:vMerge/>
          </w:tcPr>
          <w:p w:rsidR="00625FD2" w:rsidRPr="00625FD2" w:rsidRDefault="00625FD2" w:rsidP="00625FD2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</w:tcPr>
          <w:p w:rsidR="00625FD2" w:rsidRPr="00625FD2" w:rsidRDefault="00625FD2" w:rsidP="00625FD2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«Имитация стрельбы»</w:t>
            </w:r>
          </w:p>
        </w:tc>
        <w:tc>
          <w:tcPr>
            <w:tcW w:w="5897" w:type="dxa"/>
          </w:tcPr>
          <w:p w:rsidR="00625FD2" w:rsidRPr="00625FD2" w:rsidRDefault="00625FD2" w:rsidP="00625FD2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Длительное произношение сочетания звуков  ТР ( при длительном произношении слышится звук Р)</w:t>
            </w:r>
          </w:p>
        </w:tc>
      </w:tr>
      <w:tr w:rsidR="00625FD2" w:rsidRPr="002F1B8F" w:rsidTr="00625FD2">
        <w:tc>
          <w:tcPr>
            <w:tcW w:w="1409" w:type="dxa"/>
            <w:vMerge/>
          </w:tcPr>
          <w:p w:rsidR="00625FD2" w:rsidRPr="00625FD2" w:rsidRDefault="00625FD2" w:rsidP="00625FD2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</w:tcPr>
          <w:p w:rsidR="00625FD2" w:rsidRPr="00625FD2" w:rsidRDefault="00625FD2" w:rsidP="00625FD2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«Балалайка»</w:t>
            </w:r>
          </w:p>
          <w:p w:rsidR="00625FD2" w:rsidRPr="00625FD2" w:rsidRDefault="00625FD2" w:rsidP="00625FD2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97" w:type="dxa"/>
          </w:tcPr>
          <w:p w:rsidR="00625FD2" w:rsidRPr="00625FD2" w:rsidRDefault="00625FD2" w:rsidP="00625FD2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Улыбнуться. Поднять широкий кончик языка к верхним зубам, завести  указательный палец правой руки  под язык. При длительном произношении звука З или Ж быстро водим пальчиком под языком ( получается звук близкий по звучанию к Р)</w:t>
            </w:r>
          </w:p>
        </w:tc>
      </w:tr>
      <w:tr w:rsidR="00625FD2" w:rsidRPr="002F1B8F" w:rsidTr="00625FD2">
        <w:tc>
          <w:tcPr>
            <w:tcW w:w="1409" w:type="dxa"/>
            <w:vMerge/>
          </w:tcPr>
          <w:p w:rsidR="00625FD2" w:rsidRPr="00625FD2" w:rsidRDefault="00625FD2" w:rsidP="00625FD2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</w:tcPr>
          <w:p w:rsidR="00625FD2" w:rsidRPr="00625FD2" w:rsidRDefault="00625FD2" w:rsidP="00625FD2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«Качели»</w:t>
            </w:r>
          </w:p>
        </w:tc>
        <w:tc>
          <w:tcPr>
            <w:tcW w:w="5897" w:type="dxa"/>
          </w:tcPr>
          <w:p w:rsidR="00625FD2" w:rsidRPr="00625FD2" w:rsidRDefault="00625FD2" w:rsidP="00625FD2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5F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Улыбнуться, открыть рот. Тянемся языком к верхним и нижним зубкам поочередно, имитируя взлет качелей.</w:t>
            </w:r>
          </w:p>
        </w:tc>
      </w:tr>
    </w:tbl>
    <w:p w:rsidR="00625FD2" w:rsidRDefault="00625FD2" w:rsidP="00625FD2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5FD2" w:rsidRDefault="00625FD2" w:rsidP="00625FD2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5FD2" w:rsidRPr="00F6381B" w:rsidRDefault="00625FD2" w:rsidP="00625FD2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5FD2" w:rsidRPr="0083148A" w:rsidRDefault="00625FD2" w:rsidP="0083148A">
      <w:pPr>
        <w:rPr>
          <w:rFonts w:ascii="Times New Roman" w:hAnsi="Times New Roman"/>
          <w:sz w:val="32"/>
          <w:szCs w:val="32"/>
        </w:rPr>
      </w:pPr>
    </w:p>
    <w:sectPr w:rsidR="00625FD2" w:rsidRPr="0083148A" w:rsidSect="00813246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463E9"/>
    <w:multiLevelType w:val="hybridMultilevel"/>
    <w:tmpl w:val="40AA3016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0756"/>
    <w:rsid w:val="0003704E"/>
    <w:rsid w:val="000A36A0"/>
    <w:rsid w:val="000A6DB9"/>
    <w:rsid w:val="00106E89"/>
    <w:rsid w:val="00117C04"/>
    <w:rsid w:val="001337A2"/>
    <w:rsid w:val="00171394"/>
    <w:rsid w:val="001942C4"/>
    <w:rsid w:val="001B4230"/>
    <w:rsid w:val="001B6FCA"/>
    <w:rsid w:val="00220B62"/>
    <w:rsid w:val="00231761"/>
    <w:rsid w:val="00247650"/>
    <w:rsid w:val="002A0A6F"/>
    <w:rsid w:val="002C4210"/>
    <w:rsid w:val="002E03DC"/>
    <w:rsid w:val="0030609E"/>
    <w:rsid w:val="00321350"/>
    <w:rsid w:val="003E40F7"/>
    <w:rsid w:val="00406A3D"/>
    <w:rsid w:val="00416616"/>
    <w:rsid w:val="0042247C"/>
    <w:rsid w:val="004E090B"/>
    <w:rsid w:val="00524A50"/>
    <w:rsid w:val="00555406"/>
    <w:rsid w:val="00564CF5"/>
    <w:rsid w:val="0058623C"/>
    <w:rsid w:val="005E3F7C"/>
    <w:rsid w:val="00625FD2"/>
    <w:rsid w:val="00656302"/>
    <w:rsid w:val="006A40D9"/>
    <w:rsid w:val="006E0756"/>
    <w:rsid w:val="007364A3"/>
    <w:rsid w:val="00751375"/>
    <w:rsid w:val="0076705B"/>
    <w:rsid w:val="00813246"/>
    <w:rsid w:val="0083148A"/>
    <w:rsid w:val="008C6EF7"/>
    <w:rsid w:val="008D013A"/>
    <w:rsid w:val="008D5650"/>
    <w:rsid w:val="00932DD8"/>
    <w:rsid w:val="009361C1"/>
    <w:rsid w:val="009575FE"/>
    <w:rsid w:val="009E100A"/>
    <w:rsid w:val="009E5370"/>
    <w:rsid w:val="00A0644D"/>
    <w:rsid w:val="00A229B3"/>
    <w:rsid w:val="00A5281B"/>
    <w:rsid w:val="00AF1A4B"/>
    <w:rsid w:val="00B11A2C"/>
    <w:rsid w:val="00BB42D6"/>
    <w:rsid w:val="00BF1ED0"/>
    <w:rsid w:val="00C266FE"/>
    <w:rsid w:val="00D46721"/>
    <w:rsid w:val="00DE0B40"/>
    <w:rsid w:val="00E512D1"/>
    <w:rsid w:val="00E52F0B"/>
    <w:rsid w:val="00E62675"/>
    <w:rsid w:val="00EA3341"/>
    <w:rsid w:val="00EE16E2"/>
    <w:rsid w:val="00F053CE"/>
    <w:rsid w:val="00F33033"/>
    <w:rsid w:val="00F70179"/>
    <w:rsid w:val="00F80848"/>
    <w:rsid w:val="00F84DBC"/>
    <w:rsid w:val="00FB6BD1"/>
    <w:rsid w:val="00FC7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84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55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rsid w:val="0083148A"/>
    <w:rPr>
      <w:rFonts w:cs="Times New Roman"/>
      <w:color w:val="0000FF"/>
      <w:u w:val="single"/>
    </w:rPr>
  </w:style>
  <w:style w:type="character" w:styleId="a5">
    <w:name w:val="FollowedHyperlink"/>
    <w:basedOn w:val="a0"/>
    <w:uiPriority w:val="99"/>
    <w:rsid w:val="00171394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66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2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26" Type="http://schemas.openxmlformats.org/officeDocument/2006/relationships/image" Target="media/image22.emf"/><Relationship Id="rId3" Type="http://schemas.openxmlformats.org/officeDocument/2006/relationships/settings" Target="settings.xml"/><Relationship Id="rId21" Type="http://schemas.openxmlformats.org/officeDocument/2006/relationships/image" Target="media/image17.emf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5" Type="http://schemas.openxmlformats.org/officeDocument/2006/relationships/image" Target="media/image21.emf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29" Type="http://schemas.openxmlformats.org/officeDocument/2006/relationships/image" Target="media/image25.emf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image" Target="media/image20.emf"/><Relationship Id="rId32" Type="http://schemas.openxmlformats.org/officeDocument/2006/relationships/theme" Target="theme/theme1.xml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23" Type="http://schemas.openxmlformats.org/officeDocument/2006/relationships/image" Target="media/image19.emf"/><Relationship Id="rId28" Type="http://schemas.openxmlformats.org/officeDocument/2006/relationships/image" Target="media/image24.emf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image" Target="media/image18.emf"/><Relationship Id="rId27" Type="http://schemas.openxmlformats.org/officeDocument/2006/relationships/image" Target="media/image23.emf"/><Relationship Id="rId30" Type="http://schemas.openxmlformats.org/officeDocument/2006/relationships/image" Target="media/image2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11</Pages>
  <Words>1166</Words>
  <Characters>7228</Characters>
  <Application>Microsoft Office Word</Application>
  <DocSecurity>0</DocSecurity>
  <Lines>60</Lines>
  <Paragraphs>16</Paragraphs>
  <ScaleCrop>false</ScaleCrop>
  <Company>Microsoft</Company>
  <LinksUpToDate>false</LinksUpToDate>
  <CharactersWithSpaces>8378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Серёга</dc:creator>
  <cp:keywords/>
  <dc:description/>
  <cp:lastModifiedBy>1</cp:lastModifiedBy>
  <cp:revision>16</cp:revision>
  <cp:lastPrinted>2011-08-30T10:35:00Z</cp:lastPrinted>
  <dcterms:created xsi:type="dcterms:W3CDTF">2011-08-22T06:31:00Z</dcterms:created>
  <dcterms:modified xsi:type="dcterms:W3CDTF">2020-04-07T15:24:00Z</dcterms:modified>
</cp:coreProperties>
</file>